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6569" w14:textId="2A083A94" w:rsidR="008A556E" w:rsidRPr="00FC13E1" w:rsidRDefault="008A556E" w:rsidP="00463B91">
      <w:pPr>
        <w:pStyle w:val="Otsikko1"/>
        <w:rPr>
          <w:rFonts w:ascii="Arial" w:hAnsi="Arial" w:cs="Arial"/>
        </w:rPr>
      </w:pPr>
      <w:r w:rsidRPr="00FC13E1">
        <w:rPr>
          <w:rFonts w:ascii="Arial" w:hAnsi="Arial" w:cs="Arial"/>
        </w:rPr>
        <w:t>ESA</w:t>
      </w:r>
      <w:r w:rsidR="00AF049E" w:rsidRPr="00FC13E1">
        <w:rPr>
          <w:rFonts w:ascii="Arial" w:hAnsi="Arial" w:cs="Arial"/>
        </w:rPr>
        <w:t xml:space="preserve">-tiimin kokousmuistio </w:t>
      </w:r>
      <w:r w:rsidR="00CC656B">
        <w:rPr>
          <w:rFonts w:ascii="Arial" w:hAnsi="Arial" w:cs="Arial"/>
        </w:rPr>
        <w:t>11.8</w:t>
      </w:r>
      <w:r w:rsidR="00217174" w:rsidRPr="00FC13E1">
        <w:rPr>
          <w:rFonts w:ascii="Arial" w:hAnsi="Arial" w:cs="Arial"/>
        </w:rPr>
        <w:t>.2022</w:t>
      </w:r>
    </w:p>
    <w:p w14:paraId="4FC12D82" w14:textId="77777777" w:rsidR="008A556E" w:rsidRPr="00FC13E1" w:rsidRDefault="008A556E" w:rsidP="00400BBF">
      <w:pPr>
        <w:pStyle w:val="Eivli"/>
        <w:rPr>
          <w:sz w:val="24"/>
          <w:szCs w:val="24"/>
        </w:rPr>
      </w:pPr>
    </w:p>
    <w:p w14:paraId="40FBAF31" w14:textId="481F38BB" w:rsidR="008A556E" w:rsidRPr="00FC13E1" w:rsidRDefault="008A556E" w:rsidP="00400BBF">
      <w:pPr>
        <w:pStyle w:val="Eivli"/>
        <w:rPr>
          <w:sz w:val="24"/>
          <w:szCs w:val="24"/>
        </w:rPr>
      </w:pPr>
      <w:r w:rsidRPr="00FC13E1">
        <w:rPr>
          <w:sz w:val="24"/>
          <w:szCs w:val="24"/>
        </w:rPr>
        <w:t xml:space="preserve">Aika: </w:t>
      </w:r>
      <w:r w:rsidRPr="00FC13E1">
        <w:rPr>
          <w:sz w:val="24"/>
          <w:szCs w:val="24"/>
        </w:rPr>
        <w:tab/>
      </w:r>
      <w:r w:rsidRPr="00FC13E1">
        <w:rPr>
          <w:sz w:val="24"/>
          <w:szCs w:val="24"/>
        </w:rPr>
        <w:tab/>
      </w:r>
      <w:r w:rsidR="00A1083B">
        <w:rPr>
          <w:sz w:val="24"/>
          <w:szCs w:val="24"/>
        </w:rPr>
        <w:t>11.8</w:t>
      </w:r>
      <w:r w:rsidR="00217174" w:rsidRPr="00FC13E1">
        <w:rPr>
          <w:sz w:val="24"/>
          <w:szCs w:val="24"/>
        </w:rPr>
        <w:t xml:space="preserve">. klo 12.00 – </w:t>
      </w:r>
      <w:r w:rsidR="00486CDC">
        <w:rPr>
          <w:sz w:val="24"/>
          <w:szCs w:val="24"/>
        </w:rPr>
        <w:t>13.45</w:t>
      </w:r>
    </w:p>
    <w:p w14:paraId="127CB1E9" w14:textId="77777777" w:rsidR="008A556E" w:rsidRPr="00FC13E1" w:rsidRDefault="008A556E" w:rsidP="00400BBF">
      <w:pPr>
        <w:pStyle w:val="Eivli"/>
        <w:rPr>
          <w:sz w:val="24"/>
          <w:szCs w:val="24"/>
        </w:rPr>
      </w:pPr>
    </w:p>
    <w:p w14:paraId="54C1F995" w14:textId="1C50E2E7" w:rsidR="008A556E" w:rsidRPr="00FC13E1" w:rsidRDefault="008A556E" w:rsidP="00400BBF">
      <w:pPr>
        <w:pStyle w:val="Eivli"/>
        <w:rPr>
          <w:sz w:val="24"/>
          <w:szCs w:val="24"/>
        </w:rPr>
      </w:pPr>
      <w:r w:rsidRPr="00FC13E1">
        <w:rPr>
          <w:sz w:val="24"/>
          <w:szCs w:val="24"/>
        </w:rPr>
        <w:t xml:space="preserve">Paikka: </w:t>
      </w:r>
      <w:r w:rsidRPr="00FC13E1">
        <w:rPr>
          <w:sz w:val="24"/>
          <w:szCs w:val="24"/>
        </w:rPr>
        <w:tab/>
      </w:r>
      <w:r w:rsidRPr="00FC13E1">
        <w:rPr>
          <w:sz w:val="24"/>
          <w:szCs w:val="24"/>
        </w:rPr>
        <w:tab/>
      </w:r>
      <w:proofErr w:type="spellStart"/>
      <w:r w:rsidR="006579D7" w:rsidRPr="00FC13E1">
        <w:rPr>
          <w:sz w:val="24"/>
          <w:szCs w:val="24"/>
        </w:rPr>
        <w:t>Teams</w:t>
      </w:r>
      <w:proofErr w:type="spellEnd"/>
    </w:p>
    <w:p w14:paraId="30909CFA" w14:textId="77777777" w:rsidR="008A556E" w:rsidRPr="00FC13E1" w:rsidRDefault="008A556E" w:rsidP="00400BBF">
      <w:pPr>
        <w:pStyle w:val="Eivli"/>
        <w:rPr>
          <w:sz w:val="24"/>
          <w:szCs w:val="24"/>
        </w:rPr>
      </w:pPr>
    </w:p>
    <w:p w14:paraId="591662F3" w14:textId="3E60B573" w:rsidR="004B7DFE" w:rsidRPr="00FC13E1" w:rsidRDefault="002B6243" w:rsidP="00CC656B">
      <w:pPr>
        <w:pStyle w:val="Eivli"/>
        <w:ind w:left="2608" w:hanging="2608"/>
        <w:rPr>
          <w:sz w:val="24"/>
          <w:szCs w:val="24"/>
        </w:rPr>
      </w:pPr>
      <w:r w:rsidRPr="00FC13E1">
        <w:rPr>
          <w:sz w:val="24"/>
          <w:szCs w:val="24"/>
        </w:rPr>
        <w:t>Paikalla:</w:t>
      </w:r>
      <w:r w:rsidR="00393887" w:rsidRPr="00FC13E1">
        <w:rPr>
          <w:sz w:val="24"/>
          <w:szCs w:val="24"/>
        </w:rPr>
        <w:tab/>
      </w:r>
      <w:r w:rsidR="00CC656B">
        <w:rPr>
          <w:sz w:val="24"/>
          <w:szCs w:val="24"/>
        </w:rPr>
        <w:t>Riitta Aromäki</w:t>
      </w:r>
      <w:r w:rsidR="00CC656B">
        <w:rPr>
          <w:sz w:val="24"/>
          <w:szCs w:val="24"/>
        </w:rPr>
        <w:br/>
      </w:r>
      <w:r w:rsidR="00E541A5">
        <w:rPr>
          <w:sz w:val="24"/>
          <w:szCs w:val="24"/>
        </w:rPr>
        <w:t>Iina Lehtiniemi</w:t>
      </w:r>
      <w:r w:rsidR="00CC656B">
        <w:rPr>
          <w:sz w:val="24"/>
          <w:szCs w:val="24"/>
        </w:rPr>
        <w:br/>
        <w:t>Ville-Pekka Nummi</w:t>
      </w:r>
      <w:r w:rsidR="00E541A5">
        <w:rPr>
          <w:sz w:val="24"/>
          <w:szCs w:val="24"/>
        </w:rPr>
        <w:br/>
        <w:t>Heidi Ollikainen</w:t>
      </w:r>
    </w:p>
    <w:p w14:paraId="295BB094" w14:textId="7D0CB427" w:rsidR="004B7DFE" w:rsidRPr="00FC13E1" w:rsidRDefault="004B7DFE" w:rsidP="00393887">
      <w:pPr>
        <w:pStyle w:val="Eivli"/>
        <w:ind w:left="1304" w:firstLine="1304"/>
        <w:rPr>
          <w:sz w:val="24"/>
          <w:szCs w:val="24"/>
        </w:rPr>
      </w:pPr>
      <w:r w:rsidRPr="00FC13E1">
        <w:rPr>
          <w:sz w:val="24"/>
          <w:szCs w:val="24"/>
        </w:rPr>
        <w:t>Jarkko Rikkilä</w:t>
      </w:r>
    </w:p>
    <w:p w14:paraId="0DDCE0C6" w14:textId="4AEDB101" w:rsidR="004B7DFE" w:rsidRPr="00FC13E1" w:rsidRDefault="004B7DFE" w:rsidP="004B7DFE">
      <w:pPr>
        <w:pStyle w:val="Eivli"/>
        <w:ind w:left="2608" w:firstLine="2"/>
        <w:rPr>
          <w:sz w:val="24"/>
          <w:szCs w:val="24"/>
        </w:rPr>
      </w:pPr>
      <w:r w:rsidRPr="00FC13E1">
        <w:rPr>
          <w:sz w:val="24"/>
          <w:szCs w:val="24"/>
        </w:rPr>
        <w:t>Maria Rissanen</w:t>
      </w:r>
      <w:r w:rsidR="00CC656B">
        <w:rPr>
          <w:sz w:val="24"/>
          <w:szCs w:val="24"/>
        </w:rPr>
        <w:br/>
        <w:t>Ismo Santala</w:t>
      </w:r>
    </w:p>
    <w:p w14:paraId="6B740985" w14:textId="33AD7ED6" w:rsidR="00F4181A" w:rsidRPr="00FC13E1" w:rsidRDefault="009C5F18" w:rsidP="001305A5">
      <w:pPr>
        <w:pStyle w:val="Eivli"/>
        <w:rPr>
          <w:sz w:val="24"/>
          <w:szCs w:val="24"/>
        </w:rPr>
      </w:pPr>
      <w:r w:rsidRPr="00FC13E1">
        <w:rPr>
          <w:sz w:val="24"/>
          <w:szCs w:val="24"/>
        </w:rPr>
        <w:tab/>
      </w:r>
      <w:r w:rsidRPr="00FC13E1">
        <w:rPr>
          <w:sz w:val="24"/>
          <w:szCs w:val="24"/>
        </w:rPr>
        <w:tab/>
      </w:r>
    </w:p>
    <w:p w14:paraId="666048AC" w14:textId="291165D7" w:rsidR="00A77459" w:rsidRPr="00FC13E1" w:rsidRDefault="00A77459" w:rsidP="00ED4F9B">
      <w:pPr>
        <w:pStyle w:val="Eivli"/>
        <w:rPr>
          <w:sz w:val="24"/>
          <w:szCs w:val="24"/>
        </w:rPr>
      </w:pPr>
    </w:p>
    <w:p w14:paraId="112EE4EB" w14:textId="614B7CE2" w:rsidR="001305A5" w:rsidRPr="00A1083B" w:rsidRDefault="000D0222" w:rsidP="001305A5">
      <w:pPr>
        <w:pStyle w:val="Otsikko2"/>
        <w:rPr>
          <w:sz w:val="24"/>
          <w:szCs w:val="24"/>
        </w:rPr>
      </w:pPr>
      <w:r w:rsidRPr="00FC13E1">
        <w:rPr>
          <w:rFonts w:ascii="Arial" w:hAnsi="Arial" w:cs="Arial"/>
        </w:rPr>
        <w:t xml:space="preserve">1. </w:t>
      </w:r>
      <w:r w:rsidR="001305A5" w:rsidRPr="00FC13E1">
        <w:rPr>
          <w:rFonts w:ascii="Arial" w:hAnsi="Arial" w:cs="Arial"/>
        </w:rPr>
        <w:t>Kuulumiset</w:t>
      </w:r>
    </w:p>
    <w:p w14:paraId="1DB9790B" w14:textId="277454EE" w:rsidR="008368F4" w:rsidRDefault="00A1083B" w:rsidP="00486CDC">
      <w:pPr>
        <w:pStyle w:val="Eivli"/>
        <w:ind w:left="1304"/>
        <w:rPr>
          <w:sz w:val="24"/>
          <w:szCs w:val="24"/>
        </w:rPr>
      </w:pPr>
      <w:r>
        <w:rPr>
          <w:sz w:val="24"/>
          <w:szCs w:val="24"/>
        </w:rPr>
        <w:br/>
      </w:r>
      <w:r w:rsidR="00CC656B">
        <w:rPr>
          <w:sz w:val="24"/>
          <w:szCs w:val="24"/>
        </w:rPr>
        <w:t>Riitta: Ryhmäkäynnit alkaneet täsmällisesti elokuun alussa, maahanmuuttajaryhmiä käynyt</w:t>
      </w:r>
      <w:r w:rsidR="00486CDC">
        <w:rPr>
          <w:sz w:val="24"/>
          <w:szCs w:val="24"/>
        </w:rPr>
        <w:t xml:space="preserve"> paljon</w:t>
      </w:r>
      <w:r w:rsidR="00CC656B">
        <w:rPr>
          <w:sz w:val="24"/>
          <w:szCs w:val="24"/>
        </w:rPr>
        <w:t xml:space="preserve">. </w:t>
      </w:r>
      <w:proofErr w:type="spellStart"/>
      <w:r w:rsidR="00486CDC">
        <w:rPr>
          <w:sz w:val="24"/>
          <w:szCs w:val="24"/>
        </w:rPr>
        <w:t>TAKK:sta</w:t>
      </w:r>
      <w:proofErr w:type="spellEnd"/>
      <w:r w:rsidR="00486CDC">
        <w:rPr>
          <w:sz w:val="24"/>
          <w:szCs w:val="24"/>
        </w:rPr>
        <w:t xml:space="preserve"> kävi k</w:t>
      </w:r>
      <w:r w:rsidR="00CC656B">
        <w:rPr>
          <w:sz w:val="24"/>
          <w:szCs w:val="24"/>
        </w:rPr>
        <w:t>enialaisten lähihoitajaopiskelijo</w:t>
      </w:r>
      <w:r w:rsidR="00486CDC">
        <w:rPr>
          <w:sz w:val="24"/>
          <w:szCs w:val="24"/>
        </w:rPr>
        <w:t>iden englanninkielinen ryhmä</w:t>
      </w:r>
      <w:r w:rsidR="00CC656B">
        <w:rPr>
          <w:sz w:val="24"/>
          <w:szCs w:val="24"/>
        </w:rPr>
        <w:t xml:space="preserve"> tutustumassa kirjastoon, luvassa kenties myös thaimaalaisten opiskelijoiden ryhmä tulevaisuudessa.</w:t>
      </w:r>
      <w:r w:rsidR="00486CDC">
        <w:rPr>
          <w:sz w:val="24"/>
          <w:szCs w:val="24"/>
        </w:rPr>
        <w:t xml:space="preserve"> Jatkossa on siten ehkä varauduttava siihen, että englanninkielisiä ryhmiä tulee lisääkin. Tämän kaltaisten ryhmien vierailu kirjastoissa on kuitenkin täysin kiinni opettajan aktiivisuudesta, mikä tuntuu turhauttavalta ja epäreilulta. Pystyisikö näitä ryhmiä kutsumaan systemaattisemmin kirjastoon? Ongelmana usein epätietoisuus siitä, millaisia ryhmiä missäkin oppilaitoksessa on.</w:t>
      </w:r>
    </w:p>
    <w:p w14:paraId="552A5055" w14:textId="53589E07" w:rsidR="0089473A" w:rsidRDefault="0089473A" w:rsidP="001305A5">
      <w:pPr>
        <w:pStyle w:val="Eivli"/>
        <w:ind w:left="1304"/>
        <w:rPr>
          <w:sz w:val="24"/>
          <w:szCs w:val="24"/>
        </w:rPr>
      </w:pPr>
    </w:p>
    <w:p w14:paraId="09B34185" w14:textId="4C19FB95" w:rsidR="0089473A" w:rsidRDefault="0089473A" w:rsidP="001305A5">
      <w:pPr>
        <w:pStyle w:val="Eivli"/>
        <w:ind w:left="1304"/>
        <w:rPr>
          <w:sz w:val="24"/>
          <w:szCs w:val="24"/>
        </w:rPr>
      </w:pPr>
      <w:r>
        <w:rPr>
          <w:sz w:val="24"/>
          <w:szCs w:val="24"/>
        </w:rPr>
        <w:t>Iina: Aineistopakettitilauksia tullut paljon</w:t>
      </w:r>
      <w:r w:rsidR="00F340CC">
        <w:rPr>
          <w:sz w:val="24"/>
          <w:szCs w:val="24"/>
        </w:rPr>
        <w:t xml:space="preserve"> ja koulujen alku näkyy jo kirjaston arjessa.</w:t>
      </w:r>
      <w:r>
        <w:rPr>
          <w:sz w:val="24"/>
          <w:szCs w:val="24"/>
        </w:rPr>
        <w:t xml:space="preserve"> Ukrainalaisia asiakkaita on tullut paljon</w:t>
      </w:r>
      <w:r w:rsidR="00F340CC">
        <w:rPr>
          <w:sz w:val="24"/>
          <w:szCs w:val="24"/>
        </w:rPr>
        <w:t>, jonka vuoksi pidettiin k</w:t>
      </w:r>
      <w:r>
        <w:rPr>
          <w:sz w:val="24"/>
          <w:szCs w:val="24"/>
        </w:rPr>
        <w:t>irjaston esittelyilta</w:t>
      </w:r>
      <w:r w:rsidR="00F340CC">
        <w:rPr>
          <w:sz w:val="24"/>
          <w:szCs w:val="24"/>
        </w:rPr>
        <w:t xml:space="preserve"> </w:t>
      </w:r>
      <w:r>
        <w:rPr>
          <w:sz w:val="24"/>
          <w:szCs w:val="24"/>
        </w:rPr>
        <w:t>englanniksi ja venäjäksi</w:t>
      </w:r>
      <w:r w:rsidR="00F340CC">
        <w:rPr>
          <w:sz w:val="24"/>
          <w:szCs w:val="24"/>
        </w:rPr>
        <w:t>. Esittelyillassa oli paikalla tulkki ja mukavasti osallistujia.</w:t>
      </w:r>
    </w:p>
    <w:p w14:paraId="0646C147" w14:textId="63716967" w:rsidR="0089473A" w:rsidRDefault="0089473A" w:rsidP="001305A5">
      <w:pPr>
        <w:pStyle w:val="Eivli"/>
        <w:ind w:left="1304"/>
        <w:rPr>
          <w:sz w:val="24"/>
          <w:szCs w:val="24"/>
        </w:rPr>
      </w:pPr>
    </w:p>
    <w:p w14:paraId="10E57F7E" w14:textId="43355C25" w:rsidR="0089473A" w:rsidRDefault="0089473A" w:rsidP="001305A5">
      <w:pPr>
        <w:pStyle w:val="Eivli"/>
        <w:ind w:left="1304"/>
        <w:rPr>
          <w:sz w:val="24"/>
          <w:szCs w:val="24"/>
        </w:rPr>
      </w:pPr>
      <w:r>
        <w:rPr>
          <w:sz w:val="24"/>
          <w:szCs w:val="24"/>
        </w:rPr>
        <w:t xml:space="preserve">Liina: Jyväskylässä vielä meneillään lomakuukausi, joten elo on vielä varsin hiljaista. Koulujen alku </w:t>
      </w:r>
      <w:r w:rsidR="00F340CC">
        <w:rPr>
          <w:sz w:val="24"/>
          <w:szCs w:val="24"/>
        </w:rPr>
        <w:t>kuitenkin näkyy jo</w:t>
      </w:r>
      <w:r>
        <w:rPr>
          <w:sz w:val="24"/>
          <w:szCs w:val="24"/>
        </w:rPr>
        <w:t xml:space="preserve">. Syyskuussa tulossa </w:t>
      </w:r>
      <w:proofErr w:type="spellStart"/>
      <w:r>
        <w:rPr>
          <w:sz w:val="24"/>
          <w:szCs w:val="24"/>
        </w:rPr>
        <w:t>Celia</w:t>
      </w:r>
      <w:proofErr w:type="spellEnd"/>
      <w:r>
        <w:rPr>
          <w:sz w:val="24"/>
          <w:szCs w:val="24"/>
        </w:rPr>
        <w:t xml:space="preserve">-teemainen projekti ja </w:t>
      </w:r>
      <w:r w:rsidR="00F340CC">
        <w:rPr>
          <w:sz w:val="24"/>
          <w:szCs w:val="24"/>
        </w:rPr>
        <w:t>siihen liittyvää aineistoa on tilattu</w:t>
      </w:r>
      <w:r>
        <w:rPr>
          <w:sz w:val="24"/>
          <w:szCs w:val="24"/>
        </w:rPr>
        <w:t>.</w:t>
      </w:r>
    </w:p>
    <w:p w14:paraId="3D59FEAE" w14:textId="408C3B24" w:rsidR="0089473A" w:rsidRDefault="0089473A" w:rsidP="001305A5">
      <w:pPr>
        <w:pStyle w:val="Eivli"/>
        <w:ind w:left="1304"/>
        <w:rPr>
          <w:sz w:val="24"/>
          <w:szCs w:val="24"/>
        </w:rPr>
      </w:pPr>
    </w:p>
    <w:p w14:paraId="4AEF624D" w14:textId="57D83542" w:rsidR="009D41ED" w:rsidRDefault="0089473A" w:rsidP="001305A5">
      <w:pPr>
        <w:pStyle w:val="Eivli"/>
        <w:ind w:left="1304"/>
        <w:rPr>
          <w:sz w:val="24"/>
          <w:szCs w:val="24"/>
        </w:rPr>
      </w:pPr>
      <w:r>
        <w:rPr>
          <w:sz w:val="24"/>
          <w:szCs w:val="24"/>
        </w:rPr>
        <w:t>Ville-Pekka: Esihenkilötyöt ja kirjastoauto</w:t>
      </w:r>
      <w:r w:rsidR="00DE02A3">
        <w:rPr>
          <w:sz w:val="24"/>
          <w:szCs w:val="24"/>
        </w:rPr>
        <w:t xml:space="preserve">jen </w:t>
      </w:r>
      <w:r>
        <w:rPr>
          <w:sz w:val="24"/>
          <w:szCs w:val="24"/>
        </w:rPr>
        <w:t xml:space="preserve">asiat </w:t>
      </w:r>
      <w:r w:rsidR="00DE02A3">
        <w:rPr>
          <w:sz w:val="24"/>
          <w:szCs w:val="24"/>
        </w:rPr>
        <w:t xml:space="preserve">ovat </w:t>
      </w:r>
      <w:r>
        <w:rPr>
          <w:sz w:val="24"/>
          <w:szCs w:val="24"/>
        </w:rPr>
        <w:t>työllistäneet loman jälkeen,</w:t>
      </w:r>
      <w:r w:rsidR="00DE02A3">
        <w:rPr>
          <w:sz w:val="24"/>
          <w:szCs w:val="24"/>
        </w:rPr>
        <w:t xml:space="preserve"> eikä</w:t>
      </w:r>
      <w:r>
        <w:rPr>
          <w:sz w:val="24"/>
          <w:szCs w:val="24"/>
        </w:rPr>
        <w:t xml:space="preserve"> ESA-asio</w:t>
      </w:r>
      <w:r w:rsidR="00DE02A3">
        <w:rPr>
          <w:sz w:val="24"/>
          <w:szCs w:val="24"/>
        </w:rPr>
        <w:t xml:space="preserve">ihin ole ollut mahdollisuutta sen vuoksi keskittyä kovin hyvin. </w:t>
      </w:r>
      <w:r w:rsidR="009D41ED">
        <w:rPr>
          <w:sz w:val="24"/>
          <w:szCs w:val="24"/>
        </w:rPr>
        <w:t>Kirjastopäivillä oli ESKO-tiimin ammattitapaaminen, joka oli antoisa, mutta rönsyilevä</w:t>
      </w:r>
      <w:r w:rsidR="00DE02A3">
        <w:rPr>
          <w:sz w:val="24"/>
          <w:szCs w:val="24"/>
        </w:rPr>
        <w:t>. Ammattitapaamisesta on mahdollisesti tulossa</w:t>
      </w:r>
      <w:r w:rsidR="009D41ED">
        <w:rPr>
          <w:sz w:val="24"/>
          <w:szCs w:val="24"/>
        </w:rPr>
        <w:t xml:space="preserve"> tiivistelmä</w:t>
      </w:r>
      <w:r w:rsidR="00DE02A3">
        <w:rPr>
          <w:sz w:val="24"/>
          <w:szCs w:val="24"/>
        </w:rPr>
        <w:t xml:space="preserve"> </w:t>
      </w:r>
      <w:r w:rsidR="009D41ED">
        <w:rPr>
          <w:sz w:val="24"/>
          <w:szCs w:val="24"/>
        </w:rPr>
        <w:t xml:space="preserve">ESA-tiimin </w:t>
      </w:r>
      <w:proofErr w:type="spellStart"/>
      <w:r w:rsidR="009D41ED">
        <w:rPr>
          <w:sz w:val="24"/>
          <w:szCs w:val="24"/>
        </w:rPr>
        <w:t>teams</w:t>
      </w:r>
      <w:proofErr w:type="spellEnd"/>
      <w:r w:rsidR="009D41ED">
        <w:rPr>
          <w:sz w:val="24"/>
          <w:szCs w:val="24"/>
        </w:rPr>
        <w:t>-kanavalle</w:t>
      </w:r>
      <w:r w:rsidR="00DE02A3">
        <w:rPr>
          <w:sz w:val="24"/>
          <w:szCs w:val="24"/>
        </w:rPr>
        <w:t xml:space="preserve">, Ville-Pekka </w:t>
      </w:r>
      <w:proofErr w:type="spellStart"/>
      <w:r w:rsidR="00DE02A3">
        <w:rPr>
          <w:sz w:val="24"/>
          <w:szCs w:val="24"/>
        </w:rPr>
        <w:t>infoaa</w:t>
      </w:r>
      <w:proofErr w:type="spellEnd"/>
      <w:r w:rsidR="00DE02A3">
        <w:rPr>
          <w:sz w:val="24"/>
          <w:szCs w:val="24"/>
        </w:rPr>
        <w:t xml:space="preserve"> lisää myöhemmin.</w:t>
      </w:r>
    </w:p>
    <w:p w14:paraId="757CFA82" w14:textId="40D48101" w:rsidR="00FA64F0" w:rsidRDefault="0089473A" w:rsidP="00FA64F0">
      <w:pPr>
        <w:pStyle w:val="Eivli"/>
        <w:ind w:left="1304"/>
        <w:rPr>
          <w:sz w:val="24"/>
          <w:szCs w:val="24"/>
        </w:rPr>
      </w:pPr>
      <w:r>
        <w:rPr>
          <w:sz w:val="24"/>
          <w:szCs w:val="24"/>
        </w:rPr>
        <w:br/>
        <w:t>ESKO-tiimin kuulumisia: Syyskuun alussa kokoonnutaan ja suunnitellaan ensi vuonna toukokuussa pidettäviä ESKO-päiviä Turussa. Teema ei ole vielä selkeä, mutta ESKO-päiviä kannattaa pitää silmällä!</w:t>
      </w:r>
      <w:r w:rsidR="001D249F">
        <w:rPr>
          <w:sz w:val="24"/>
          <w:szCs w:val="24"/>
        </w:rPr>
        <w:t xml:space="preserve"> Lisää tietoa tulossa.</w:t>
      </w:r>
      <w:r w:rsidR="009D41ED">
        <w:rPr>
          <w:sz w:val="24"/>
          <w:szCs w:val="24"/>
        </w:rPr>
        <w:br/>
      </w:r>
      <w:r w:rsidR="009D41ED">
        <w:rPr>
          <w:sz w:val="24"/>
          <w:szCs w:val="24"/>
        </w:rPr>
        <w:br/>
        <w:t xml:space="preserve">Heidi O: </w:t>
      </w:r>
      <w:r w:rsidR="001D249F">
        <w:rPr>
          <w:sz w:val="24"/>
          <w:szCs w:val="24"/>
        </w:rPr>
        <w:t>Tampereella n</w:t>
      </w:r>
      <w:r w:rsidR="009D41ED">
        <w:rPr>
          <w:sz w:val="24"/>
          <w:szCs w:val="24"/>
        </w:rPr>
        <w:t>äön ja kuulon päivä</w:t>
      </w:r>
      <w:r w:rsidR="001D249F">
        <w:rPr>
          <w:sz w:val="24"/>
          <w:szCs w:val="24"/>
        </w:rPr>
        <w:t xml:space="preserve">ä vietetään </w:t>
      </w:r>
      <w:r w:rsidR="009D41ED">
        <w:rPr>
          <w:sz w:val="24"/>
          <w:szCs w:val="24"/>
        </w:rPr>
        <w:t>25</w:t>
      </w:r>
      <w:r w:rsidR="001D249F">
        <w:rPr>
          <w:sz w:val="24"/>
          <w:szCs w:val="24"/>
        </w:rPr>
        <w:t>.8.</w:t>
      </w:r>
      <w:r w:rsidR="009D41ED">
        <w:rPr>
          <w:sz w:val="24"/>
          <w:szCs w:val="24"/>
        </w:rPr>
        <w:t xml:space="preserve"> Näkövammaisten </w:t>
      </w:r>
      <w:r w:rsidR="009D41ED">
        <w:rPr>
          <w:sz w:val="24"/>
          <w:szCs w:val="24"/>
        </w:rPr>
        <w:lastRenderedPageBreak/>
        <w:t xml:space="preserve">liiton ja </w:t>
      </w:r>
      <w:proofErr w:type="spellStart"/>
      <w:r w:rsidR="009D41ED">
        <w:rPr>
          <w:sz w:val="24"/>
          <w:szCs w:val="24"/>
        </w:rPr>
        <w:t>Kuuloliiton</w:t>
      </w:r>
      <w:proofErr w:type="spellEnd"/>
      <w:r w:rsidR="009D41ED">
        <w:rPr>
          <w:sz w:val="24"/>
          <w:szCs w:val="24"/>
        </w:rPr>
        <w:t xml:space="preserve"> yhtei</w:t>
      </w:r>
      <w:r w:rsidR="001D249F">
        <w:rPr>
          <w:sz w:val="24"/>
          <w:szCs w:val="24"/>
        </w:rPr>
        <w:t>sen</w:t>
      </w:r>
      <w:r w:rsidR="009D41ED">
        <w:rPr>
          <w:sz w:val="24"/>
          <w:szCs w:val="24"/>
        </w:rPr>
        <w:t xml:space="preserve"> tapahtuma</w:t>
      </w:r>
      <w:r w:rsidR="001D249F">
        <w:rPr>
          <w:sz w:val="24"/>
          <w:szCs w:val="24"/>
        </w:rPr>
        <w:t xml:space="preserve">n merkeissä, kirjastolta tapahtumaan osallistutaan </w:t>
      </w:r>
      <w:proofErr w:type="spellStart"/>
      <w:r w:rsidR="001D249F">
        <w:rPr>
          <w:sz w:val="24"/>
          <w:szCs w:val="24"/>
        </w:rPr>
        <w:t>Celian</w:t>
      </w:r>
      <w:proofErr w:type="spellEnd"/>
      <w:r w:rsidR="001D249F">
        <w:rPr>
          <w:sz w:val="24"/>
          <w:szCs w:val="24"/>
        </w:rPr>
        <w:t xml:space="preserve"> aineistojen kanssa. </w:t>
      </w:r>
      <w:proofErr w:type="spellStart"/>
      <w:r w:rsidR="0005402E">
        <w:rPr>
          <w:sz w:val="24"/>
          <w:szCs w:val="24"/>
        </w:rPr>
        <w:t>Celia</w:t>
      </w:r>
      <w:proofErr w:type="spellEnd"/>
      <w:r w:rsidR="0005402E">
        <w:rPr>
          <w:sz w:val="24"/>
          <w:szCs w:val="24"/>
        </w:rPr>
        <w:t>-viikolle (8.-23.9.)</w:t>
      </w:r>
      <w:r w:rsidR="001D249F">
        <w:rPr>
          <w:sz w:val="24"/>
          <w:szCs w:val="24"/>
        </w:rPr>
        <w:t xml:space="preserve"> on</w:t>
      </w:r>
      <w:r w:rsidR="0005402E">
        <w:rPr>
          <w:sz w:val="24"/>
          <w:szCs w:val="24"/>
        </w:rPr>
        <w:t xml:space="preserve"> mietitty Koukkuniemeen tapahtumia ja esittelyitä aiheeseen liittyen.</w:t>
      </w:r>
      <w:r w:rsidR="00420EA7">
        <w:rPr>
          <w:sz w:val="24"/>
          <w:szCs w:val="24"/>
        </w:rPr>
        <w:t xml:space="preserve"> </w:t>
      </w:r>
      <w:proofErr w:type="spellStart"/>
      <w:r w:rsidR="00420EA7">
        <w:rPr>
          <w:sz w:val="24"/>
          <w:szCs w:val="24"/>
        </w:rPr>
        <w:t>Kaistin</w:t>
      </w:r>
      <w:proofErr w:type="spellEnd"/>
      <w:r w:rsidR="00420EA7">
        <w:rPr>
          <w:sz w:val="24"/>
          <w:szCs w:val="24"/>
        </w:rPr>
        <w:t xml:space="preserve"> Hanna kotipalveluista</w:t>
      </w:r>
      <w:r w:rsidR="001D249F">
        <w:rPr>
          <w:sz w:val="24"/>
          <w:szCs w:val="24"/>
        </w:rPr>
        <w:t xml:space="preserve"> on</w:t>
      </w:r>
      <w:r w:rsidR="00420EA7">
        <w:rPr>
          <w:sz w:val="24"/>
          <w:szCs w:val="24"/>
        </w:rPr>
        <w:t xml:space="preserve"> tekemässä tiivistettyä </w:t>
      </w:r>
      <w:r w:rsidR="00FA64F0">
        <w:rPr>
          <w:sz w:val="24"/>
          <w:szCs w:val="24"/>
        </w:rPr>
        <w:t>vinkkauspakettia lähitor</w:t>
      </w:r>
      <w:r w:rsidR="001D249F">
        <w:rPr>
          <w:sz w:val="24"/>
          <w:szCs w:val="24"/>
        </w:rPr>
        <w:t>ien käyttöön</w:t>
      </w:r>
      <w:r w:rsidR="00FA64F0">
        <w:rPr>
          <w:sz w:val="24"/>
          <w:szCs w:val="24"/>
        </w:rPr>
        <w:t>,</w:t>
      </w:r>
      <w:r w:rsidR="001D249F">
        <w:rPr>
          <w:sz w:val="24"/>
          <w:szCs w:val="24"/>
        </w:rPr>
        <w:t xml:space="preserve"> päätettiin laittaa vinkkauspaketti myös</w:t>
      </w:r>
      <w:r w:rsidR="00FA64F0">
        <w:rPr>
          <w:sz w:val="24"/>
          <w:szCs w:val="24"/>
        </w:rPr>
        <w:t xml:space="preserve"> ESA-tiimin </w:t>
      </w:r>
      <w:proofErr w:type="spellStart"/>
      <w:r w:rsidR="00FA64F0">
        <w:rPr>
          <w:sz w:val="24"/>
          <w:szCs w:val="24"/>
        </w:rPr>
        <w:t>teams</w:t>
      </w:r>
      <w:proofErr w:type="spellEnd"/>
      <w:r w:rsidR="00FA64F0">
        <w:rPr>
          <w:sz w:val="24"/>
          <w:szCs w:val="24"/>
        </w:rPr>
        <w:t xml:space="preserve"> -kanavalle tutustuttavaksi.</w:t>
      </w:r>
      <w:r w:rsidR="001D249F">
        <w:rPr>
          <w:sz w:val="24"/>
          <w:szCs w:val="24"/>
        </w:rPr>
        <w:br/>
      </w:r>
    </w:p>
    <w:p w14:paraId="3273794C" w14:textId="1402D32F" w:rsidR="0095456C" w:rsidRDefault="00FA64F0" w:rsidP="001305A5">
      <w:pPr>
        <w:pStyle w:val="Eivli"/>
        <w:ind w:left="1304"/>
        <w:rPr>
          <w:sz w:val="24"/>
          <w:szCs w:val="24"/>
        </w:rPr>
      </w:pPr>
      <w:r>
        <w:rPr>
          <w:sz w:val="24"/>
          <w:szCs w:val="24"/>
        </w:rPr>
        <w:t>Heidi P: Kangasalla mukavan vilkas syksy luvassa ESA-tiimin asioihin</w:t>
      </w:r>
      <w:r w:rsidR="007D2E99">
        <w:rPr>
          <w:sz w:val="24"/>
          <w:szCs w:val="24"/>
        </w:rPr>
        <w:t xml:space="preserve"> ja ikäihmisten palveluihin liittyen</w:t>
      </w:r>
      <w:r>
        <w:rPr>
          <w:sz w:val="24"/>
          <w:szCs w:val="24"/>
        </w:rPr>
        <w:t>.</w:t>
      </w:r>
      <w:r w:rsidR="00A80F43">
        <w:rPr>
          <w:sz w:val="24"/>
          <w:szCs w:val="24"/>
        </w:rPr>
        <w:t xml:space="preserve"> Senioreille suunnattu </w:t>
      </w:r>
      <w:r>
        <w:rPr>
          <w:sz w:val="24"/>
          <w:szCs w:val="24"/>
        </w:rPr>
        <w:t>Nettiklinikka käynnistyy koronan aiheuttaman pitkän tauon jälkeen</w:t>
      </w:r>
      <w:r w:rsidR="00A80F43">
        <w:rPr>
          <w:sz w:val="24"/>
          <w:szCs w:val="24"/>
        </w:rPr>
        <w:t>. Nettiklinikassa on tarjolla</w:t>
      </w:r>
      <w:r>
        <w:rPr>
          <w:sz w:val="24"/>
          <w:szCs w:val="24"/>
        </w:rPr>
        <w:t xml:space="preserve"> tietotekniikkaan liittyvää vertaistukea ja opastusta. Opastajat </w:t>
      </w:r>
      <w:r w:rsidR="00A80F43">
        <w:rPr>
          <w:sz w:val="24"/>
          <w:szCs w:val="24"/>
        </w:rPr>
        <w:t xml:space="preserve">ovat </w:t>
      </w:r>
      <w:r>
        <w:rPr>
          <w:sz w:val="24"/>
          <w:szCs w:val="24"/>
        </w:rPr>
        <w:t xml:space="preserve">vapaaehtoisia ja </w:t>
      </w:r>
      <w:proofErr w:type="spellStart"/>
      <w:r>
        <w:rPr>
          <w:sz w:val="24"/>
          <w:szCs w:val="24"/>
        </w:rPr>
        <w:t>Mukanetin</w:t>
      </w:r>
      <w:proofErr w:type="spellEnd"/>
      <w:r>
        <w:rPr>
          <w:sz w:val="24"/>
          <w:szCs w:val="24"/>
        </w:rPr>
        <w:t xml:space="preserve"> väkeä. Vanhainkodeista on pyydetty vierailuita ja lukuhetkeä</w:t>
      </w:r>
      <w:r w:rsidR="00A80F43">
        <w:rPr>
          <w:sz w:val="24"/>
          <w:szCs w:val="24"/>
        </w:rPr>
        <w:t xml:space="preserve"> kirjastolta, ja näitä suunnitellaan parhaillaan</w:t>
      </w:r>
      <w:r>
        <w:rPr>
          <w:sz w:val="24"/>
          <w:szCs w:val="24"/>
        </w:rPr>
        <w:t>.</w:t>
      </w:r>
      <w:r w:rsidR="006806E0">
        <w:rPr>
          <w:sz w:val="24"/>
          <w:szCs w:val="24"/>
        </w:rPr>
        <w:t xml:space="preserve"> Seurakunnan päivätoiminnasta pyydettiin myös kirjaston esittelyä.</w:t>
      </w:r>
      <w:r w:rsidR="006A5EFF">
        <w:rPr>
          <w:sz w:val="24"/>
          <w:szCs w:val="24"/>
        </w:rPr>
        <w:t xml:space="preserve"> Vanhusten viikolla lokakuussa</w:t>
      </w:r>
      <w:r w:rsidR="00A80F43">
        <w:rPr>
          <w:sz w:val="24"/>
          <w:szCs w:val="24"/>
        </w:rPr>
        <w:t xml:space="preserve"> on</w:t>
      </w:r>
      <w:r w:rsidR="006A5EFF">
        <w:rPr>
          <w:sz w:val="24"/>
          <w:szCs w:val="24"/>
        </w:rPr>
        <w:t xml:space="preserve"> tapahtum</w:t>
      </w:r>
      <w:r w:rsidR="00A80F43">
        <w:rPr>
          <w:sz w:val="24"/>
          <w:szCs w:val="24"/>
        </w:rPr>
        <w:t>i</w:t>
      </w:r>
      <w:r w:rsidR="006A5EFF">
        <w:rPr>
          <w:sz w:val="24"/>
          <w:szCs w:val="24"/>
        </w:rPr>
        <w:t>a luvassa.</w:t>
      </w:r>
      <w:r w:rsidR="0084399C">
        <w:rPr>
          <w:sz w:val="24"/>
          <w:szCs w:val="24"/>
        </w:rPr>
        <w:br/>
      </w:r>
      <w:r w:rsidR="0084399C">
        <w:rPr>
          <w:sz w:val="24"/>
          <w:szCs w:val="24"/>
        </w:rPr>
        <w:br/>
        <w:t>Jarkko: Kirjastopäivillä Jarkko valittiin Kirjastoseuran hallitukseen ja innolla jatkaa</w:t>
      </w:r>
      <w:r w:rsidR="00A80F43">
        <w:rPr>
          <w:sz w:val="24"/>
          <w:szCs w:val="24"/>
        </w:rPr>
        <w:t xml:space="preserve"> tässä</w:t>
      </w:r>
      <w:r w:rsidR="0084399C">
        <w:rPr>
          <w:sz w:val="24"/>
          <w:szCs w:val="24"/>
        </w:rPr>
        <w:t xml:space="preserve"> tehtävässä. Monenlaisia asioita jäi Kirjastopäivistä mieleen, päällimmäisenä </w:t>
      </w:r>
      <w:r w:rsidR="00A80F43">
        <w:rPr>
          <w:sz w:val="24"/>
          <w:szCs w:val="24"/>
        </w:rPr>
        <w:t xml:space="preserve">mieleen kuitenkin jäi </w:t>
      </w:r>
      <w:r w:rsidR="0084399C">
        <w:rPr>
          <w:sz w:val="24"/>
          <w:szCs w:val="24"/>
        </w:rPr>
        <w:t>kasvokkaisten kohta</w:t>
      </w:r>
      <w:r w:rsidR="00A80F43">
        <w:rPr>
          <w:sz w:val="24"/>
          <w:szCs w:val="24"/>
        </w:rPr>
        <w:t>amisten</w:t>
      </w:r>
      <w:r w:rsidR="0084399C">
        <w:rPr>
          <w:sz w:val="24"/>
          <w:szCs w:val="24"/>
        </w:rPr>
        <w:t xml:space="preserve"> tärkeys. </w:t>
      </w:r>
      <w:r w:rsidR="00A80F43">
        <w:rPr>
          <w:sz w:val="24"/>
          <w:szCs w:val="24"/>
        </w:rPr>
        <w:t xml:space="preserve">Jarkko osallistui myös </w:t>
      </w:r>
      <w:r w:rsidR="00B963C1">
        <w:rPr>
          <w:sz w:val="24"/>
          <w:szCs w:val="24"/>
        </w:rPr>
        <w:t>Dublinin IFLA-konferenssi</w:t>
      </w:r>
      <w:r w:rsidR="00A80F43">
        <w:rPr>
          <w:sz w:val="24"/>
          <w:szCs w:val="24"/>
        </w:rPr>
        <w:t>in</w:t>
      </w:r>
      <w:r w:rsidR="00B963C1">
        <w:rPr>
          <w:sz w:val="24"/>
          <w:szCs w:val="24"/>
        </w:rPr>
        <w:t xml:space="preserve"> ja raportit ovat</w:t>
      </w:r>
      <w:r w:rsidR="00A80F43">
        <w:rPr>
          <w:sz w:val="24"/>
          <w:szCs w:val="24"/>
        </w:rPr>
        <w:t xml:space="preserve"> parhaillaan</w:t>
      </w:r>
      <w:r w:rsidR="00B963C1">
        <w:rPr>
          <w:sz w:val="24"/>
          <w:szCs w:val="24"/>
        </w:rPr>
        <w:t xml:space="preserve"> tekeillä,</w:t>
      </w:r>
      <w:r w:rsidR="00A80F43">
        <w:rPr>
          <w:sz w:val="24"/>
          <w:szCs w:val="24"/>
        </w:rPr>
        <w:t xml:space="preserve"> ja</w:t>
      </w:r>
      <w:r w:rsidR="00B963C1">
        <w:rPr>
          <w:sz w:val="24"/>
          <w:szCs w:val="24"/>
        </w:rPr>
        <w:t xml:space="preserve"> niitä pääsee varmasti jonkin kanavan kautta lukemaan – </w:t>
      </w:r>
      <w:r w:rsidR="00A80F43">
        <w:rPr>
          <w:sz w:val="24"/>
          <w:szCs w:val="24"/>
        </w:rPr>
        <w:t xml:space="preserve">raporttien </w:t>
      </w:r>
      <w:r w:rsidR="00B963C1">
        <w:rPr>
          <w:sz w:val="24"/>
          <w:szCs w:val="24"/>
        </w:rPr>
        <w:t>tarkempi sijainti ilmoitetaan myöhemmin. Kestävän kehityksen teema ja kirjastojen rooli ilmastomuutoksen keskellä</w:t>
      </w:r>
      <w:r w:rsidR="00A80F43">
        <w:rPr>
          <w:sz w:val="24"/>
          <w:szCs w:val="24"/>
        </w:rPr>
        <w:t xml:space="preserve"> olivat</w:t>
      </w:r>
      <w:r w:rsidR="00B963C1">
        <w:rPr>
          <w:sz w:val="24"/>
          <w:szCs w:val="24"/>
        </w:rPr>
        <w:t xml:space="preserve"> IFLA:n keskeisiä teemoja. Esiin nousi</w:t>
      </w:r>
      <w:r w:rsidR="00A80F43">
        <w:rPr>
          <w:sz w:val="24"/>
          <w:szCs w:val="24"/>
        </w:rPr>
        <w:t xml:space="preserve"> myös se</w:t>
      </w:r>
      <w:r w:rsidR="00B963C1">
        <w:rPr>
          <w:sz w:val="24"/>
          <w:szCs w:val="24"/>
        </w:rPr>
        <w:t>, että olemme tärkeällä alalla ja ESA-teemat on tärkeää pitää tapetilla.</w:t>
      </w:r>
    </w:p>
    <w:p w14:paraId="2D3BD702" w14:textId="77777777" w:rsidR="0095456C" w:rsidRPr="00FC13E1" w:rsidRDefault="0095456C" w:rsidP="001305A5">
      <w:pPr>
        <w:pStyle w:val="Eivli"/>
        <w:ind w:left="1304"/>
        <w:rPr>
          <w:sz w:val="24"/>
          <w:szCs w:val="24"/>
        </w:rPr>
      </w:pPr>
    </w:p>
    <w:p w14:paraId="4473179B" w14:textId="5DF58EE5" w:rsidR="00A1083B" w:rsidRPr="00FC13E1" w:rsidRDefault="00B963C1" w:rsidP="00A1083B">
      <w:pPr>
        <w:pStyle w:val="Eivli"/>
        <w:ind w:left="1304"/>
        <w:rPr>
          <w:sz w:val="24"/>
          <w:szCs w:val="24"/>
        </w:rPr>
      </w:pPr>
      <w:proofErr w:type="spellStart"/>
      <w:r>
        <w:rPr>
          <w:sz w:val="24"/>
          <w:szCs w:val="24"/>
        </w:rPr>
        <w:t>AkePike</w:t>
      </w:r>
      <w:r w:rsidR="00E444F4">
        <w:rPr>
          <w:sz w:val="24"/>
          <w:szCs w:val="24"/>
        </w:rPr>
        <w:t>n</w:t>
      </w:r>
      <w:proofErr w:type="spellEnd"/>
      <w:r w:rsidR="00E444F4">
        <w:rPr>
          <w:sz w:val="24"/>
          <w:szCs w:val="24"/>
        </w:rPr>
        <w:t xml:space="preserve"> kuulumisia</w:t>
      </w:r>
      <w:r>
        <w:rPr>
          <w:sz w:val="24"/>
          <w:szCs w:val="24"/>
        </w:rPr>
        <w:t>: Verkkosivun uudistus on nyt keskiössä</w:t>
      </w:r>
      <w:r w:rsidR="00382932">
        <w:rPr>
          <w:sz w:val="24"/>
          <w:szCs w:val="24"/>
        </w:rPr>
        <w:t xml:space="preserve"> ja t</w:t>
      </w:r>
      <w:r>
        <w:rPr>
          <w:sz w:val="24"/>
          <w:szCs w:val="24"/>
        </w:rPr>
        <w:t xml:space="preserve">avoitteena on julkaista </w:t>
      </w:r>
      <w:proofErr w:type="spellStart"/>
      <w:r>
        <w:rPr>
          <w:sz w:val="24"/>
          <w:szCs w:val="24"/>
        </w:rPr>
        <w:t>AkePiken</w:t>
      </w:r>
      <w:proofErr w:type="spellEnd"/>
      <w:r>
        <w:rPr>
          <w:sz w:val="24"/>
          <w:szCs w:val="24"/>
        </w:rPr>
        <w:t xml:space="preserve"> uudet verkkosivut elokuun lopulla. Syksyn koulutuskalenteri on aika</w:t>
      </w:r>
      <w:r w:rsidR="00382932">
        <w:rPr>
          <w:sz w:val="24"/>
          <w:szCs w:val="24"/>
        </w:rPr>
        <w:t xml:space="preserve"> </w:t>
      </w:r>
      <w:r>
        <w:rPr>
          <w:sz w:val="24"/>
          <w:szCs w:val="24"/>
        </w:rPr>
        <w:t>lailla valmis, mutta verkkosivut</w:t>
      </w:r>
      <w:r w:rsidR="00382932">
        <w:rPr>
          <w:sz w:val="24"/>
          <w:szCs w:val="24"/>
        </w:rPr>
        <w:t xml:space="preserve"> on</w:t>
      </w:r>
      <w:r>
        <w:rPr>
          <w:sz w:val="24"/>
          <w:szCs w:val="24"/>
        </w:rPr>
        <w:t xml:space="preserve"> saatava ensin </w:t>
      </w:r>
      <w:r w:rsidR="00382932">
        <w:rPr>
          <w:sz w:val="24"/>
          <w:szCs w:val="24"/>
        </w:rPr>
        <w:t>valmiiksi</w:t>
      </w:r>
      <w:r>
        <w:rPr>
          <w:sz w:val="24"/>
          <w:szCs w:val="24"/>
        </w:rPr>
        <w:t>, jotta kalenteri saadaan julkaistua.</w:t>
      </w:r>
    </w:p>
    <w:p w14:paraId="44AF3695" w14:textId="30B349B9" w:rsidR="00FA64F0" w:rsidRPr="00FC13E1" w:rsidRDefault="00FA64F0" w:rsidP="00BA37A2">
      <w:pPr>
        <w:pStyle w:val="Eivli"/>
        <w:rPr>
          <w:sz w:val="24"/>
          <w:szCs w:val="24"/>
        </w:rPr>
      </w:pPr>
    </w:p>
    <w:p w14:paraId="1AAE2C95" w14:textId="2CEFF7A6" w:rsidR="00463B91" w:rsidRPr="00FC13E1" w:rsidRDefault="00463B91" w:rsidP="001305A5">
      <w:pPr>
        <w:pStyle w:val="Eivli"/>
        <w:ind w:left="1304"/>
      </w:pPr>
    </w:p>
    <w:p w14:paraId="07D37B18" w14:textId="77777777" w:rsidR="00463B91" w:rsidRPr="00FC13E1" w:rsidRDefault="00463B91" w:rsidP="00F7396C">
      <w:pPr>
        <w:pStyle w:val="Eivli"/>
        <w:rPr>
          <w:sz w:val="24"/>
          <w:szCs w:val="24"/>
        </w:rPr>
      </w:pPr>
    </w:p>
    <w:p w14:paraId="69A381FE" w14:textId="73B550A1" w:rsidR="00463B91" w:rsidRPr="00FC13E1" w:rsidRDefault="00287056" w:rsidP="008C0BC0">
      <w:pPr>
        <w:pStyle w:val="Otsikko2"/>
        <w:rPr>
          <w:rFonts w:ascii="Arial" w:hAnsi="Arial" w:cs="Arial"/>
        </w:rPr>
      </w:pPr>
      <w:r w:rsidRPr="00FC13E1">
        <w:rPr>
          <w:rFonts w:ascii="Arial" w:hAnsi="Arial" w:cs="Arial"/>
        </w:rPr>
        <w:t xml:space="preserve">2. </w:t>
      </w:r>
      <w:r w:rsidR="00ED3BCD" w:rsidRPr="00FC13E1">
        <w:rPr>
          <w:rFonts w:ascii="Arial" w:hAnsi="Arial" w:cs="Arial"/>
        </w:rPr>
        <w:t>ESA</w:t>
      </w:r>
      <w:r w:rsidR="00463B91" w:rsidRPr="00FC13E1">
        <w:rPr>
          <w:rFonts w:ascii="Arial" w:hAnsi="Arial" w:cs="Arial"/>
        </w:rPr>
        <w:t>-foorumi</w:t>
      </w:r>
      <w:r w:rsidR="00A1083B">
        <w:rPr>
          <w:rFonts w:ascii="Arial" w:hAnsi="Arial" w:cs="Arial"/>
        </w:rPr>
        <w:t xml:space="preserve"> ja varmistuneet puheenvuorot</w:t>
      </w:r>
    </w:p>
    <w:p w14:paraId="6909456A" w14:textId="77777777" w:rsidR="008C0BC0" w:rsidRPr="00FC13E1" w:rsidRDefault="008C0BC0" w:rsidP="008C0BC0">
      <w:pPr>
        <w:pStyle w:val="Eivli"/>
        <w:rPr>
          <w:sz w:val="24"/>
          <w:szCs w:val="24"/>
        </w:rPr>
      </w:pPr>
    </w:p>
    <w:p w14:paraId="35CED847" w14:textId="6E43113E" w:rsidR="001E0798" w:rsidRPr="00FC13E1" w:rsidRDefault="00ED3BCD" w:rsidP="001305A5">
      <w:pPr>
        <w:pStyle w:val="Eivli"/>
        <w:ind w:left="1304"/>
        <w:rPr>
          <w:sz w:val="24"/>
          <w:szCs w:val="24"/>
        </w:rPr>
      </w:pPr>
      <w:r w:rsidRPr="00FC13E1">
        <w:rPr>
          <w:sz w:val="24"/>
          <w:szCs w:val="24"/>
        </w:rPr>
        <w:t>E</w:t>
      </w:r>
      <w:r w:rsidR="00A162E8" w:rsidRPr="00FC13E1">
        <w:rPr>
          <w:sz w:val="24"/>
          <w:szCs w:val="24"/>
        </w:rPr>
        <w:t>SA</w:t>
      </w:r>
      <w:r w:rsidRPr="00FC13E1">
        <w:rPr>
          <w:sz w:val="24"/>
          <w:szCs w:val="24"/>
        </w:rPr>
        <w:t>-foorumi pidetään</w:t>
      </w:r>
      <w:r w:rsidR="00C24BB2">
        <w:rPr>
          <w:sz w:val="24"/>
          <w:szCs w:val="24"/>
        </w:rPr>
        <w:t xml:space="preserve"> etänä Teamsilla</w:t>
      </w:r>
      <w:r w:rsidRPr="00FC13E1">
        <w:rPr>
          <w:sz w:val="24"/>
          <w:szCs w:val="24"/>
        </w:rPr>
        <w:t xml:space="preserve"> </w:t>
      </w:r>
      <w:r w:rsidR="001E0798" w:rsidRPr="00FC13E1">
        <w:rPr>
          <w:sz w:val="24"/>
          <w:szCs w:val="24"/>
        </w:rPr>
        <w:t>28.9.</w:t>
      </w:r>
      <w:r w:rsidR="002857DD">
        <w:rPr>
          <w:sz w:val="24"/>
          <w:szCs w:val="24"/>
        </w:rPr>
        <w:t>2022, klo 10-14.</w:t>
      </w:r>
      <w:r w:rsidR="00C24BB2">
        <w:rPr>
          <w:sz w:val="24"/>
          <w:szCs w:val="24"/>
        </w:rPr>
        <w:t xml:space="preserve"> Selvitetään mahdollisuutta tallenteisiin.</w:t>
      </w:r>
    </w:p>
    <w:p w14:paraId="41FB5E3C" w14:textId="77777777" w:rsidR="00ED3BCD" w:rsidRPr="00FC13E1" w:rsidRDefault="00ED3BCD" w:rsidP="001305A5">
      <w:pPr>
        <w:pStyle w:val="Eivli"/>
        <w:ind w:left="1304"/>
        <w:rPr>
          <w:sz w:val="24"/>
          <w:szCs w:val="24"/>
        </w:rPr>
      </w:pPr>
    </w:p>
    <w:p w14:paraId="20B895EE" w14:textId="3C5DE4F6" w:rsidR="00387246" w:rsidRPr="00FC13E1" w:rsidRDefault="002A6013" w:rsidP="001305A5">
      <w:pPr>
        <w:pStyle w:val="Eivli"/>
        <w:ind w:left="1304"/>
        <w:rPr>
          <w:sz w:val="24"/>
          <w:szCs w:val="24"/>
        </w:rPr>
      </w:pPr>
      <w:r>
        <w:rPr>
          <w:sz w:val="24"/>
          <w:szCs w:val="24"/>
        </w:rPr>
        <w:t>Edellisessä kokouksessa p</w:t>
      </w:r>
      <w:r w:rsidR="00133EBB" w:rsidRPr="00FC13E1">
        <w:rPr>
          <w:sz w:val="24"/>
          <w:szCs w:val="24"/>
        </w:rPr>
        <w:t>äätettiin seuraavan ESA-foorumin teemaksi monikielisyys</w:t>
      </w:r>
      <w:r w:rsidR="002B0AA2" w:rsidRPr="00FC13E1">
        <w:rPr>
          <w:sz w:val="24"/>
          <w:szCs w:val="24"/>
        </w:rPr>
        <w:t xml:space="preserve"> ja</w:t>
      </w:r>
      <w:r w:rsidR="00253819" w:rsidRPr="00FC13E1">
        <w:rPr>
          <w:sz w:val="24"/>
          <w:szCs w:val="24"/>
        </w:rPr>
        <w:t xml:space="preserve"> </w:t>
      </w:r>
      <w:r w:rsidR="002B0AA2" w:rsidRPr="00FC13E1">
        <w:rPr>
          <w:sz w:val="24"/>
          <w:szCs w:val="24"/>
        </w:rPr>
        <w:t>tuleva ESA-foorumi</w:t>
      </w:r>
      <w:r>
        <w:rPr>
          <w:sz w:val="24"/>
          <w:szCs w:val="24"/>
        </w:rPr>
        <w:t xml:space="preserve"> onkin suunniteltu</w:t>
      </w:r>
      <w:r w:rsidR="002B0AA2" w:rsidRPr="00FC13E1">
        <w:rPr>
          <w:sz w:val="24"/>
          <w:szCs w:val="24"/>
        </w:rPr>
        <w:t xml:space="preserve"> vuonna 2018 pidetyn ”Monikielisyyden mahdollisuudet kirjastossa” -koulutuspäivän </w:t>
      </w:r>
      <w:r w:rsidR="00253819" w:rsidRPr="00FC13E1">
        <w:rPr>
          <w:sz w:val="24"/>
          <w:szCs w:val="24"/>
        </w:rPr>
        <w:t xml:space="preserve">päivitetyksi ja syventäväksi </w:t>
      </w:r>
      <w:r w:rsidR="002B0AA2" w:rsidRPr="00FC13E1">
        <w:rPr>
          <w:sz w:val="24"/>
          <w:szCs w:val="24"/>
        </w:rPr>
        <w:t xml:space="preserve">versioksi. Pysytään siis suunnilleen samoissa teemoissa kuin kyseisessä koulutuspäivässä, mutta otetaan teemoihin </w:t>
      </w:r>
      <w:r w:rsidR="00253819" w:rsidRPr="00FC13E1">
        <w:rPr>
          <w:sz w:val="24"/>
          <w:szCs w:val="24"/>
        </w:rPr>
        <w:t>ajankohtaisempi tai syventävämpi näkökulma.</w:t>
      </w:r>
      <w:r>
        <w:rPr>
          <w:sz w:val="24"/>
          <w:szCs w:val="24"/>
        </w:rPr>
        <w:br/>
      </w:r>
      <w:r>
        <w:rPr>
          <w:sz w:val="24"/>
          <w:szCs w:val="24"/>
        </w:rPr>
        <w:br/>
      </w:r>
      <w:r w:rsidR="00DC7955" w:rsidRPr="00FC13E1">
        <w:rPr>
          <w:sz w:val="24"/>
          <w:szCs w:val="24"/>
        </w:rPr>
        <w:t xml:space="preserve">Koulutuspäivän </w:t>
      </w:r>
      <w:r>
        <w:rPr>
          <w:sz w:val="24"/>
          <w:szCs w:val="24"/>
        </w:rPr>
        <w:t>puhujat ja ohjelma ovat seuraavanlaiset</w:t>
      </w:r>
      <w:r w:rsidR="00DC7955" w:rsidRPr="00FC13E1">
        <w:rPr>
          <w:sz w:val="24"/>
          <w:szCs w:val="24"/>
        </w:rPr>
        <w:t>:</w:t>
      </w:r>
    </w:p>
    <w:p w14:paraId="326DAFCE" w14:textId="77777777" w:rsidR="002B0AA2" w:rsidRPr="00FC13E1" w:rsidRDefault="002B0AA2" w:rsidP="001305A5">
      <w:pPr>
        <w:pStyle w:val="Eivli"/>
        <w:ind w:left="1304"/>
        <w:rPr>
          <w:sz w:val="24"/>
          <w:szCs w:val="24"/>
        </w:rPr>
      </w:pPr>
    </w:p>
    <w:p w14:paraId="5233AD99" w14:textId="0AFDFC04" w:rsidR="00700383" w:rsidRPr="00FC13E1" w:rsidRDefault="004C2D57" w:rsidP="00133EBB">
      <w:pPr>
        <w:pStyle w:val="Eivli"/>
        <w:numPr>
          <w:ilvl w:val="0"/>
          <w:numId w:val="11"/>
        </w:numPr>
        <w:rPr>
          <w:sz w:val="24"/>
          <w:szCs w:val="24"/>
        </w:rPr>
      </w:pPr>
      <w:r>
        <w:rPr>
          <w:sz w:val="24"/>
          <w:szCs w:val="24"/>
        </w:rPr>
        <w:t>Selkokieli ja kirjastot</w:t>
      </w:r>
      <w:r w:rsidR="002A6013">
        <w:rPr>
          <w:sz w:val="24"/>
          <w:szCs w:val="24"/>
        </w:rPr>
        <w:t>, Henna Kara</w:t>
      </w:r>
      <w:r w:rsidR="002A6013">
        <w:rPr>
          <w:sz w:val="24"/>
          <w:szCs w:val="24"/>
        </w:rPr>
        <w:br/>
        <w:t xml:space="preserve">Henna Kara on selkokeskuksen asiantuntija ja puheenvuoron teemana on selkokieli kirjastojen viestinnässä ja asiakaspalvelussa. Pohdittiin, </w:t>
      </w:r>
      <w:r w:rsidR="002A6013">
        <w:rPr>
          <w:sz w:val="24"/>
          <w:szCs w:val="24"/>
        </w:rPr>
        <w:lastRenderedPageBreak/>
        <w:t>voisiko aihetta laajentaa vielä kirjaston opastuksia ja esittelyitä koskevaksi, tälle olisi paljon tilausta, Jarkko kysyy asiaa Hennalta. Puheenvuoron kesto on noin 6</w:t>
      </w:r>
      <w:r>
        <w:rPr>
          <w:sz w:val="24"/>
          <w:szCs w:val="24"/>
        </w:rPr>
        <w:t>0 minuut</w:t>
      </w:r>
      <w:r w:rsidR="002A6013">
        <w:rPr>
          <w:sz w:val="24"/>
          <w:szCs w:val="24"/>
        </w:rPr>
        <w:t>tia.</w:t>
      </w:r>
      <w:r w:rsidR="002A6013">
        <w:rPr>
          <w:sz w:val="24"/>
          <w:szCs w:val="24"/>
        </w:rPr>
        <w:br/>
      </w:r>
    </w:p>
    <w:p w14:paraId="796E41D7" w14:textId="54A0923D" w:rsidR="00133EBB" w:rsidRPr="00FC13E1" w:rsidRDefault="002A6013" w:rsidP="00133EBB">
      <w:pPr>
        <w:pStyle w:val="Eivli"/>
        <w:numPr>
          <w:ilvl w:val="0"/>
          <w:numId w:val="11"/>
        </w:numPr>
        <w:rPr>
          <w:sz w:val="24"/>
          <w:szCs w:val="24"/>
        </w:rPr>
      </w:pPr>
      <w:r>
        <w:rPr>
          <w:sz w:val="24"/>
          <w:szCs w:val="24"/>
        </w:rPr>
        <w:t>M</w:t>
      </w:r>
      <w:r w:rsidR="00700383" w:rsidRPr="00FC13E1">
        <w:rPr>
          <w:sz w:val="24"/>
          <w:szCs w:val="24"/>
        </w:rPr>
        <w:t>onikieli</w:t>
      </w:r>
      <w:r w:rsidR="00133EBB" w:rsidRPr="00FC13E1">
        <w:rPr>
          <w:sz w:val="24"/>
          <w:szCs w:val="24"/>
        </w:rPr>
        <w:t>sen kirjaston syventävä esittely,</w:t>
      </w:r>
      <w:r>
        <w:rPr>
          <w:sz w:val="24"/>
          <w:szCs w:val="24"/>
        </w:rPr>
        <w:t xml:space="preserve"> </w:t>
      </w:r>
      <w:r>
        <w:rPr>
          <w:sz w:val="24"/>
          <w:szCs w:val="24"/>
        </w:rPr>
        <w:t xml:space="preserve">Eeva </w:t>
      </w:r>
      <w:proofErr w:type="spellStart"/>
      <w:r>
        <w:rPr>
          <w:sz w:val="24"/>
          <w:szCs w:val="24"/>
        </w:rPr>
        <w:t>Pilviö</w:t>
      </w:r>
      <w:proofErr w:type="spellEnd"/>
      <w:r>
        <w:rPr>
          <w:sz w:val="24"/>
          <w:szCs w:val="24"/>
        </w:rPr>
        <w:br/>
        <w:t xml:space="preserve">Eeva </w:t>
      </w:r>
      <w:proofErr w:type="spellStart"/>
      <w:r>
        <w:rPr>
          <w:sz w:val="24"/>
          <w:szCs w:val="24"/>
        </w:rPr>
        <w:t>Pilviö</w:t>
      </w:r>
      <w:proofErr w:type="spellEnd"/>
      <w:r>
        <w:rPr>
          <w:sz w:val="24"/>
          <w:szCs w:val="24"/>
        </w:rPr>
        <w:t xml:space="preserve"> on monikielisen kirjaston työntekijä ja hänen puheenvuoronsa on</w:t>
      </w:r>
      <w:r w:rsidR="00133EBB" w:rsidRPr="00FC13E1">
        <w:rPr>
          <w:sz w:val="24"/>
          <w:szCs w:val="24"/>
        </w:rPr>
        <w:t xml:space="preserve"> jatkoa 2018 pidety</w:t>
      </w:r>
      <w:r w:rsidR="004C2D57">
        <w:rPr>
          <w:sz w:val="24"/>
          <w:szCs w:val="24"/>
        </w:rPr>
        <w:t xml:space="preserve">lle </w:t>
      </w:r>
      <w:r>
        <w:rPr>
          <w:sz w:val="24"/>
          <w:szCs w:val="24"/>
        </w:rPr>
        <w:t xml:space="preserve">monikielisen kirjaston </w:t>
      </w:r>
      <w:r w:rsidR="004C2D57">
        <w:rPr>
          <w:sz w:val="24"/>
          <w:szCs w:val="24"/>
        </w:rPr>
        <w:t>perusesittelylle</w:t>
      </w:r>
      <w:r>
        <w:rPr>
          <w:sz w:val="24"/>
          <w:szCs w:val="24"/>
        </w:rPr>
        <w:t>. Puheenvuorossa käydään läpi materiaaleja, joita muut kirjastot voivat hyödyntää arjessaan ja</w:t>
      </w:r>
      <w:r w:rsidR="00DA47AD">
        <w:rPr>
          <w:sz w:val="24"/>
          <w:szCs w:val="24"/>
        </w:rPr>
        <w:t xml:space="preserve"> aiheeseen liittyviä ajankohtaisia asioita. Puheenvuoron kesto </w:t>
      </w:r>
      <w:r w:rsidR="00DA47AD">
        <w:rPr>
          <w:sz w:val="24"/>
          <w:szCs w:val="24"/>
        </w:rPr>
        <w:t>on noin 60 minuuttia.</w:t>
      </w:r>
      <w:r>
        <w:rPr>
          <w:sz w:val="24"/>
          <w:szCs w:val="24"/>
        </w:rPr>
        <w:br/>
      </w:r>
    </w:p>
    <w:p w14:paraId="234189B3" w14:textId="79128FE9" w:rsidR="008C5941" w:rsidRDefault="008C5941" w:rsidP="00133EBB">
      <w:pPr>
        <w:pStyle w:val="Eivli"/>
        <w:numPr>
          <w:ilvl w:val="0"/>
          <w:numId w:val="11"/>
        </w:numPr>
        <w:rPr>
          <w:sz w:val="24"/>
          <w:szCs w:val="24"/>
        </w:rPr>
      </w:pPr>
      <w:r w:rsidRPr="00FC13E1">
        <w:rPr>
          <w:sz w:val="24"/>
          <w:szCs w:val="24"/>
        </w:rPr>
        <w:t>Kirjastot ja Ukraina</w:t>
      </w:r>
      <w:r w:rsidR="00A02513">
        <w:rPr>
          <w:sz w:val="24"/>
          <w:szCs w:val="24"/>
        </w:rPr>
        <w:t xml:space="preserve">, </w:t>
      </w:r>
      <w:r w:rsidR="00A02513" w:rsidRPr="00FC13E1">
        <w:rPr>
          <w:sz w:val="24"/>
          <w:szCs w:val="24"/>
        </w:rPr>
        <w:t>Päivi Litmanen-</w:t>
      </w:r>
      <w:proofErr w:type="spellStart"/>
      <w:r w:rsidR="00A02513" w:rsidRPr="00FC13E1">
        <w:rPr>
          <w:sz w:val="24"/>
          <w:szCs w:val="24"/>
        </w:rPr>
        <w:t>Peitsala</w:t>
      </w:r>
      <w:proofErr w:type="spellEnd"/>
      <w:r w:rsidR="00A02513">
        <w:rPr>
          <w:sz w:val="24"/>
          <w:szCs w:val="24"/>
        </w:rPr>
        <w:br/>
        <w:t>Päivi Litmanen-</w:t>
      </w:r>
      <w:proofErr w:type="spellStart"/>
      <w:r w:rsidR="00A02513">
        <w:rPr>
          <w:sz w:val="24"/>
          <w:szCs w:val="24"/>
        </w:rPr>
        <w:t>Peitsala</w:t>
      </w:r>
      <w:proofErr w:type="spellEnd"/>
      <w:r w:rsidR="00A02513">
        <w:rPr>
          <w:sz w:val="24"/>
          <w:szCs w:val="24"/>
        </w:rPr>
        <w:t xml:space="preserve"> on aiemmin pitänyt saman nimistä, hyvin suosittua luentoa ja nyt ESA-foorumiin saadaan suositun luennon päivitetty versio, jossa pohditaan, mitä kirjastot ja </w:t>
      </w:r>
      <w:r w:rsidR="00C24BB2">
        <w:rPr>
          <w:sz w:val="24"/>
          <w:szCs w:val="24"/>
        </w:rPr>
        <w:t xml:space="preserve">Ukrainan meille tarkoittavat. Lisäksi luennolla pohditaan Ukrainaa ja kirjastoja </w:t>
      </w:r>
      <w:r w:rsidR="0068657A">
        <w:rPr>
          <w:sz w:val="24"/>
          <w:szCs w:val="24"/>
        </w:rPr>
        <w:t>sosiaalisen saavutettavuuden ja informaatiolukutaidon näkökulma</w:t>
      </w:r>
      <w:r w:rsidR="00C24BB2">
        <w:rPr>
          <w:sz w:val="24"/>
          <w:szCs w:val="24"/>
        </w:rPr>
        <w:t>sta</w:t>
      </w:r>
      <w:r w:rsidR="0068657A">
        <w:rPr>
          <w:sz w:val="24"/>
          <w:szCs w:val="24"/>
        </w:rPr>
        <w:t xml:space="preserve"> </w:t>
      </w:r>
      <w:r w:rsidR="00C24BB2">
        <w:rPr>
          <w:sz w:val="24"/>
          <w:szCs w:val="24"/>
        </w:rPr>
        <w:t>ja nostetaan esille</w:t>
      </w:r>
      <w:r w:rsidR="0068657A">
        <w:rPr>
          <w:sz w:val="24"/>
          <w:szCs w:val="24"/>
        </w:rPr>
        <w:t xml:space="preserve"> mediataito</w:t>
      </w:r>
      <w:r w:rsidR="00C24BB2">
        <w:rPr>
          <w:sz w:val="24"/>
          <w:szCs w:val="24"/>
        </w:rPr>
        <w:t>on</w:t>
      </w:r>
      <w:r w:rsidR="0068657A">
        <w:rPr>
          <w:sz w:val="24"/>
          <w:szCs w:val="24"/>
        </w:rPr>
        <w:t xml:space="preserve"> ja lähdekritiikki</w:t>
      </w:r>
      <w:r w:rsidR="00C24BB2">
        <w:rPr>
          <w:sz w:val="24"/>
          <w:szCs w:val="24"/>
        </w:rPr>
        <w:t>in</w:t>
      </w:r>
      <w:r w:rsidR="0068657A">
        <w:rPr>
          <w:sz w:val="24"/>
          <w:szCs w:val="24"/>
        </w:rPr>
        <w:t xml:space="preserve"> </w:t>
      </w:r>
      <w:r w:rsidR="00C24BB2">
        <w:rPr>
          <w:sz w:val="24"/>
          <w:szCs w:val="24"/>
        </w:rPr>
        <w:t xml:space="preserve">liittyviä seikkoja. </w:t>
      </w:r>
      <w:r w:rsidR="00C24BB2">
        <w:rPr>
          <w:sz w:val="24"/>
          <w:szCs w:val="24"/>
        </w:rPr>
        <w:t>Puheenvuoron kesto on noin 60 minuuttia.</w:t>
      </w:r>
      <w:r w:rsidR="00C24BB2">
        <w:rPr>
          <w:sz w:val="24"/>
          <w:szCs w:val="24"/>
        </w:rPr>
        <w:br/>
      </w:r>
    </w:p>
    <w:p w14:paraId="171A3976" w14:textId="077F5E9F" w:rsidR="00133EBB" w:rsidRPr="00C24BB2" w:rsidRDefault="00281B86" w:rsidP="00287056">
      <w:pPr>
        <w:pStyle w:val="Eivli"/>
        <w:numPr>
          <w:ilvl w:val="0"/>
          <w:numId w:val="11"/>
        </w:numPr>
        <w:rPr>
          <w:sz w:val="24"/>
          <w:szCs w:val="24"/>
        </w:rPr>
      </w:pPr>
      <w:r>
        <w:rPr>
          <w:sz w:val="24"/>
          <w:szCs w:val="24"/>
        </w:rPr>
        <w:t>Intro: Ter</w:t>
      </w:r>
      <w:r w:rsidR="00DC075F">
        <w:rPr>
          <w:sz w:val="24"/>
          <w:szCs w:val="24"/>
        </w:rPr>
        <w:t>vetuloa ja mikä</w:t>
      </w:r>
      <w:r w:rsidR="00C24BB2">
        <w:rPr>
          <w:sz w:val="24"/>
          <w:szCs w:val="24"/>
        </w:rPr>
        <w:t xml:space="preserve"> ESA-tiimi</w:t>
      </w:r>
      <w:r w:rsidR="00C24BB2">
        <w:rPr>
          <w:sz w:val="24"/>
          <w:szCs w:val="24"/>
        </w:rPr>
        <w:br/>
        <w:t xml:space="preserve">Maria toivottaa päivän aluksi osallistujat ja vieraat tervetulleeksi ja kertoo lyhyesti, mistä ESA-tiimissä oikein on kyse. </w:t>
      </w:r>
      <w:r w:rsidR="00C24BB2">
        <w:rPr>
          <w:sz w:val="24"/>
          <w:szCs w:val="24"/>
        </w:rPr>
        <w:t xml:space="preserve">Puheenvuoron kesto on noin </w:t>
      </w:r>
      <w:r w:rsidR="00C24BB2">
        <w:rPr>
          <w:sz w:val="24"/>
          <w:szCs w:val="24"/>
        </w:rPr>
        <w:t>15</w:t>
      </w:r>
      <w:r w:rsidR="00C24BB2">
        <w:rPr>
          <w:sz w:val="24"/>
          <w:szCs w:val="24"/>
        </w:rPr>
        <w:t xml:space="preserve"> minuuttia.</w:t>
      </w:r>
    </w:p>
    <w:p w14:paraId="4D089AD5" w14:textId="5AC816C8" w:rsidR="002A6013" w:rsidRPr="00FC13E1" w:rsidRDefault="00F67BE9" w:rsidP="00C24BB2">
      <w:pPr>
        <w:pStyle w:val="Eivli"/>
        <w:ind w:left="1304"/>
        <w:rPr>
          <w:sz w:val="24"/>
          <w:szCs w:val="24"/>
        </w:rPr>
      </w:pPr>
      <w:r>
        <w:rPr>
          <w:sz w:val="24"/>
          <w:szCs w:val="24"/>
        </w:rPr>
        <w:br/>
      </w:r>
      <w:r w:rsidR="00C24BB2">
        <w:rPr>
          <w:sz w:val="24"/>
          <w:szCs w:val="24"/>
        </w:rPr>
        <w:t xml:space="preserve">Jarkkoa varmistaa osallistujilta vielä tarkan sisällön ja päivän aikataulun. Huolehditaan, että aikataulu on väljä, jotta keskustelulle jää hyvin aikaa myös chatin välityksellä. </w:t>
      </w:r>
      <w:r>
        <w:rPr>
          <w:sz w:val="24"/>
          <w:szCs w:val="24"/>
        </w:rPr>
        <w:t>Tampereen ja Pirkanmaan osallistujill</w:t>
      </w:r>
      <w:r w:rsidR="00D20C84">
        <w:rPr>
          <w:sz w:val="24"/>
          <w:szCs w:val="24"/>
        </w:rPr>
        <w:t>e varataan Metsosta</w:t>
      </w:r>
      <w:r w:rsidR="00C24BB2">
        <w:rPr>
          <w:sz w:val="24"/>
          <w:szCs w:val="24"/>
        </w:rPr>
        <w:t xml:space="preserve"> kokoustila</w:t>
      </w:r>
      <w:r w:rsidR="00D20C84">
        <w:rPr>
          <w:sz w:val="24"/>
          <w:szCs w:val="24"/>
        </w:rPr>
        <w:t xml:space="preserve"> Kukunor</w:t>
      </w:r>
      <w:r w:rsidR="00C24BB2">
        <w:rPr>
          <w:sz w:val="24"/>
          <w:szCs w:val="24"/>
        </w:rPr>
        <w:t xml:space="preserve"> kisastudiota varten</w:t>
      </w:r>
      <w:r w:rsidR="00D20C84">
        <w:rPr>
          <w:sz w:val="24"/>
          <w:szCs w:val="24"/>
        </w:rPr>
        <w:t>. Tervetuloa kaikki mukaan haluavat sinne!</w:t>
      </w:r>
    </w:p>
    <w:p w14:paraId="3DCFAE35" w14:textId="77777777" w:rsidR="00C24BB2" w:rsidRDefault="00C24BB2" w:rsidP="002A6013">
      <w:pPr>
        <w:pStyle w:val="Eivli"/>
        <w:ind w:left="1304"/>
        <w:rPr>
          <w:sz w:val="24"/>
          <w:szCs w:val="24"/>
        </w:rPr>
      </w:pPr>
    </w:p>
    <w:p w14:paraId="5E28BCC3" w14:textId="0209A5E0" w:rsidR="002A6013" w:rsidRPr="00FC13E1" w:rsidRDefault="00C24BB2" w:rsidP="002A6013">
      <w:pPr>
        <w:pStyle w:val="Eivli"/>
        <w:ind w:left="1304"/>
        <w:rPr>
          <w:sz w:val="24"/>
          <w:szCs w:val="24"/>
        </w:rPr>
      </w:pPr>
      <w:r>
        <w:rPr>
          <w:sz w:val="24"/>
          <w:szCs w:val="24"/>
        </w:rPr>
        <w:t>Muistuteltiin mieleen edellisen kokouksen pohdintaa ESA-foorumin tulevaisuudesta</w:t>
      </w:r>
      <w:r w:rsidR="003B75B1">
        <w:rPr>
          <w:sz w:val="24"/>
          <w:szCs w:val="24"/>
        </w:rPr>
        <w:t>. Edellisestä kokousmuistiosta poimittua:</w:t>
      </w:r>
      <w:r>
        <w:rPr>
          <w:sz w:val="24"/>
          <w:szCs w:val="24"/>
        </w:rPr>
        <w:br/>
      </w:r>
      <w:r>
        <w:rPr>
          <w:sz w:val="24"/>
          <w:szCs w:val="24"/>
        </w:rPr>
        <w:br/>
      </w:r>
      <w:r w:rsidR="002A6013" w:rsidRPr="00FC13E1">
        <w:rPr>
          <w:sz w:val="24"/>
          <w:szCs w:val="24"/>
        </w:rPr>
        <w:t>Aiemmin on ollut puhetta, että ESA-foorumi pidettäisiin vain kerran vuoteen. Onko vuotuinen ajankohta keväällä vai syksyllä? Nyt ESA-foorumi on syksyllä ja ESA-foorumin tulevaisuutta päätettiin pohtia sitten, kun seuraava foorumi on toteutettu. Pohdittiin mahdollisuutta pitää yhden ison koulutuspäivän sijasta muutama pienempi, kestoltaan lyhyempi koulutushetki. Olisiko lyhyisiin koulutushetkiin helpompi osallistua ja saisiko niiden avulla pidettyä ESA-foorumia tehokkaammin esillä esteettömyys, saavutettavuus ja yhdenvertaisuus -asioita? Palataan pohdintaan ESA-foorumin jälkeen.</w:t>
      </w:r>
    </w:p>
    <w:p w14:paraId="47C433EB" w14:textId="77777777" w:rsidR="002A6013" w:rsidRPr="00FC13E1" w:rsidRDefault="002A6013" w:rsidP="000E6782">
      <w:pPr>
        <w:pStyle w:val="Eivli"/>
        <w:ind w:left="1304" w:firstLine="1"/>
        <w:rPr>
          <w:sz w:val="24"/>
          <w:szCs w:val="24"/>
        </w:rPr>
      </w:pPr>
    </w:p>
    <w:p w14:paraId="7EF10CD6" w14:textId="77777777" w:rsidR="00FF0B68" w:rsidRPr="00FC13E1" w:rsidRDefault="00FF0B68" w:rsidP="00287056">
      <w:pPr>
        <w:pStyle w:val="Eivli"/>
        <w:rPr>
          <w:sz w:val="24"/>
          <w:szCs w:val="24"/>
        </w:rPr>
      </w:pPr>
    </w:p>
    <w:p w14:paraId="05F14D17" w14:textId="40D8243A" w:rsidR="002C577C" w:rsidRPr="00FC13E1" w:rsidRDefault="00287056" w:rsidP="002C577C">
      <w:pPr>
        <w:pStyle w:val="Otsikko2"/>
        <w:rPr>
          <w:rFonts w:ascii="Arial" w:hAnsi="Arial" w:cs="Arial"/>
        </w:rPr>
      </w:pPr>
      <w:r w:rsidRPr="00FC13E1">
        <w:rPr>
          <w:rFonts w:ascii="Arial" w:hAnsi="Arial" w:cs="Arial"/>
        </w:rPr>
        <w:t xml:space="preserve">3. </w:t>
      </w:r>
      <w:r w:rsidR="00A1083B">
        <w:rPr>
          <w:rFonts w:ascii="Arial" w:hAnsi="Arial" w:cs="Arial"/>
        </w:rPr>
        <w:t>Tulevan kokouksen asioita ja suunnittelua</w:t>
      </w:r>
    </w:p>
    <w:p w14:paraId="2724DECD" w14:textId="646A6EF3" w:rsidR="00D06141" w:rsidRDefault="00D06141" w:rsidP="00BB6D20">
      <w:pPr>
        <w:pStyle w:val="Eivli"/>
        <w:rPr>
          <w:sz w:val="24"/>
          <w:szCs w:val="24"/>
        </w:rPr>
      </w:pPr>
    </w:p>
    <w:p w14:paraId="3925C23E" w14:textId="76C9D6CB" w:rsidR="00D06141" w:rsidRDefault="00BB6D20" w:rsidP="009C4A02">
      <w:pPr>
        <w:pStyle w:val="Eivli"/>
        <w:ind w:left="1304"/>
        <w:rPr>
          <w:sz w:val="24"/>
          <w:szCs w:val="24"/>
        </w:rPr>
      </w:pPr>
      <w:r>
        <w:rPr>
          <w:sz w:val="24"/>
          <w:szCs w:val="24"/>
        </w:rPr>
        <w:t xml:space="preserve">Pohdimme, pitäisikö vuonna </w:t>
      </w:r>
      <w:r w:rsidR="00D06141">
        <w:rPr>
          <w:sz w:val="24"/>
          <w:szCs w:val="24"/>
        </w:rPr>
        <w:t>2023</w:t>
      </w:r>
      <w:r>
        <w:rPr>
          <w:sz w:val="24"/>
          <w:szCs w:val="24"/>
        </w:rPr>
        <w:t xml:space="preserve"> kokeilla </w:t>
      </w:r>
      <w:r w:rsidR="00D06141">
        <w:rPr>
          <w:sz w:val="24"/>
          <w:szCs w:val="24"/>
        </w:rPr>
        <w:t>pieniä koulutuskokonaisuuksia?</w:t>
      </w:r>
      <w:r>
        <w:rPr>
          <w:sz w:val="24"/>
          <w:szCs w:val="24"/>
        </w:rPr>
        <w:t xml:space="preserve"> Tällöin pienistä kirjastoista voisi olla helpompi osallistua ja saisimme </w:t>
      </w:r>
      <w:r w:rsidR="00FE11F2">
        <w:rPr>
          <w:sz w:val="24"/>
          <w:szCs w:val="24"/>
        </w:rPr>
        <w:t>pidettyä ESA-asioita tapetilla useammin ja kenties myös reagoitua ajankohtaisiin tarpeisiin joustavammin.</w:t>
      </w:r>
      <w:r w:rsidR="00D06141">
        <w:rPr>
          <w:sz w:val="24"/>
          <w:szCs w:val="24"/>
        </w:rPr>
        <w:br/>
      </w:r>
      <w:r w:rsidR="00D06141">
        <w:rPr>
          <w:sz w:val="24"/>
          <w:szCs w:val="24"/>
        </w:rPr>
        <w:lastRenderedPageBreak/>
        <w:br/>
      </w:r>
      <w:r w:rsidR="004D6FA3">
        <w:rPr>
          <w:sz w:val="24"/>
          <w:szCs w:val="24"/>
        </w:rPr>
        <w:t>Pohdittiin v</w:t>
      </w:r>
      <w:r w:rsidR="00D06141">
        <w:rPr>
          <w:sz w:val="24"/>
          <w:szCs w:val="24"/>
        </w:rPr>
        <w:t>erkostomainen toimintatapa</w:t>
      </w:r>
      <w:r w:rsidR="004D6FA3">
        <w:rPr>
          <w:sz w:val="24"/>
          <w:szCs w:val="24"/>
        </w:rPr>
        <w:t>a ja nähtiin keskinäisen ajatusten vaihdon olevan ehdottomasti tarpeen, kuten myös pienellä porukalla, turvallisesti kohtaamisen. Kaivattiin vapaamuotoista keskustelua, ideointia ja vertaistukea.</w:t>
      </w:r>
      <w:r w:rsidR="004D6FA3">
        <w:rPr>
          <w:sz w:val="24"/>
          <w:szCs w:val="24"/>
        </w:rPr>
        <w:br/>
      </w:r>
    </w:p>
    <w:p w14:paraId="248AF2AE" w14:textId="5377661F" w:rsidR="00D06141" w:rsidRDefault="004D6FA3" w:rsidP="003D751A">
      <w:pPr>
        <w:pStyle w:val="Eivli"/>
        <w:ind w:left="1304"/>
        <w:rPr>
          <w:sz w:val="24"/>
          <w:szCs w:val="24"/>
        </w:rPr>
      </w:pPr>
      <w:r>
        <w:rPr>
          <w:sz w:val="24"/>
          <w:szCs w:val="24"/>
        </w:rPr>
        <w:t xml:space="preserve">Pohdittiin, pitäisikö kokeilla ESA-etäkahveja </w:t>
      </w:r>
      <w:proofErr w:type="spellStart"/>
      <w:r>
        <w:rPr>
          <w:sz w:val="24"/>
          <w:szCs w:val="24"/>
        </w:rPr>
        <w:t>AkePiken</w:t>
      </w:r>
      <w:proofErr w:type="spellEnd"/>
      <w:r>
        <w:rPr>
          <w:sz w:val="24"/>
          <w:szCs w:val="24"/>
        </w:rPr>
        <w:t xml:space="preserve"> ratkaisukahvien tyyliin, vai olisiko parempi, jos ESA-tiimi pitäisikin yhdet tai kahdet </w:t>
      </w:r>
      <w:proofErr w:type="spellStart"/>
      <w:r>
        <w:rPr>
          <w:sz w:val="24"/>
          <w:szCs w:val="24"/>
        </w:rPr>
        <w:t>AkePiken</w:t>
      </w:r>
      <w:proofErr w:type="spellEnd"/>
      <w:r>
        <w:rPr>
          <w:sz w:val="24"/>
          <w:szCs w:val="24"/>
        </w:rPr>
        <w:t xml:space="preserve"> ratkaisukahveista? </w:t>
      </w:r>
      <w:r w:rsidR="008A6E84">
        <w:rPr>
          <w:sz w:val="24"/>
          <w:szCs w:val="24"/>
        </w:rPr>
        <w:t>Ratkaisukahvit voisi</w:t>
      </w:r>
      <w:r>
        <w:rPr>
          <w:sz w:val="24"/>
          <w:szCs w:val="24"/>
        </w:rPr>
        <w:t>vat</w:t>
      </w:r>
      <w:r w:rsidR="008A6E84">
        <w:rPr>
          <w:sz w:val="24"/>
          <w:szCs w:val="24"/>
        </w:rPr>
        <w:t xml:space="preserve"> rohkaista tai houkutella </w:t>
      </w:r>
      <w:r>
        <w:rPr>
          <w:sz w:val="24"/>
          <w:szCs w:val="24"/>
        </w:rPr>
        <w:t xml:space="preserve">kollegoita </w:t>
      </w:r>
      <w:r w:rsidR="008A6E84">
        <w:rPr>
          <w:sz w:val="24"/>
          <w:szCs w:val="24"/>
        </w:rPr>
        <w:t>kertomaan vaikeista tai ongelmallisista asiakaspalvelutilanteista tai mu</w:t>
      </w:r>
      <w:r>
        <w:rPr>
          <w:sz w:val="24"/>
          <w:szCs w:val="24"/>
        </w:rPr>
        <w:t>ista mietityttävistä asioista turvallisessa tilassa ja antaisi mahdollisuuden kysyä mitä vain suoraan ESA-tiimiläisiltä, ja tarjoaisi vertaistukea.</w:t>
      </w:r>
      <w:r w:rsidR="003D751A">
        <w:rPr>
          <w:sz w:val="24"/>
          <w:szCs w:val="24"/>
        </w:rPr>
        <w:t xml:space="preserve"> Ville-Pekka kertoi, että </w:t>
      </w:r>
      <w:r w:rsidR="005C7CCB">
        <w:rPr>
          <w:sz w:val="24"/>
          <w:szCs w:val="24"/>
        </w:rPr>
        <w:t>ESKO-tiimi</w:t>
      </w:r>
      <w:r w:rsidR="003D751A">
        <w:rPr>
          <w:sz w:val="24"/>
          <w:szCs w:val="24"/>
        </w:rPr>
        <w:t xml:space="preserve"> piti </w:t>
      </w:r>
      <w:r w:rsidR="005C7CCB">
        <w:rPr>
          <w:sz w:val="24"/>
          <w:szCs w:val="24"/>
        </w:rPr>
        <w:t>etäkahv</w:t>
      </w:r>
      <w:r w:rsidR="003D751A">
        <w:rPr>
          <w:sz w:val="24"/>
          <w:szCs w:val="24"/>
        </w:rPr>
        <w:t>eja</w:t>
      </w:r>
      <w:r w:rsidR="005C7CCB">
        <w:rPr>
          <w:sz w:val="24"/>
          <w:szCs w:val="24"/>
        </w:rPr>
        <w:t>, jotka</w:t>
      </w:r>
      <w:r w:rsidR="003D751A">
        <w:rPr>
          <w:sz w:val="24"/>
          <w:szCs w:val="24"/>
        </w:rPr>
        <w:t xml:space="preserve"> olivat</w:t>
      </w:r>
      <w:r w:rsidR="005C7CCB">
        <w:rPr>
          <w:sz w:val="24"/>
          <w:szCs w:val="24"/>
        </w:rPr>
        <w:t xml:space="preserve"> jo pienen koulutustilaisuuden kaltainen tapahtuma</w:t>
      </w:r>
      <w:r w:rsidR="003D751A">
        <w:rPr>
          <w:sz w:val="24"/>
          <w:szCs w:val="24"/>
        </w:rPr>
        <w:t xml:space="preserve"> -</w:t>
      </w:r>
      <w:r w:rsidR="005C7CCB">
        <w:rPr>
          <w:sz w:val="24"/>
          <w:szCs w:val="24"/>
        </w:rPr>
        <w:t xml:space="preserve"> lyhyitä tietoiskuja eri aiheisiin liittyen. T</w:t>
      </w:r>
      <w:r w:rsidR="003D751A">
        <w:rPr>
          <w:sz w:val="24"/>
          <w:szCs w:val="24"/>
        </w:rPr>
        <w:t>ämä oli t</w:t>
      </w:r>
      <w:r w:rsidR="005C7CCB">
        <w:rPr>
          <w:sz w:val="24"/>
          <w:szCs w:val="24"/>
        </w:rPr>
        <w:t>odella suosittu konsepti</w:t>
      </w:r>
      <w:r w:rsidR="003D751A">
        <w:rPr>
          <w:sz w:val="24"/>
          <w:szCs w:val="24"/>
        </w:rPr>
        <w:t>, mutta alkoi vaatia ESKO-tiimiläisiltä aika paljon valmistautumista.</w:t>
      </w:r>
    </w:p>
    <w:p w14:paraId="584E8B58" w14:textId="5844A0EF" w:rsidR="005C7CCB" w:rsidRDefault="005C7CCB" w:rsidP="005C7CCB">
      <w:pPr>
        <w:pStyle w:val="Eivli"/>
        <w:ind w:left="1304"/>
        <w:rPr>
          <w:sz w:val="24"/>
          <w:szCs w:val="24"/>
        </w:rPr>
      </w:pPr>
    </w:p>
    <w:p w14:paraId="5BDED53A" w14:textId="7527325E" w:rsidR="005C7CCB" w:rsidRPr="00FC13E1" w:rsidRDefault="00187E13" w:rsidP="005C7CCB">
      <w:pPr>
        <w:pStyle w:val="Eivli"/>
        <w:ind w:left="1304"/>
        <w:rPr>
          <w:sz w:val="24"/>
          <w:szCs w:val="24"/>
        </w:rPr>
      </w:pPr>
      <w:r>
        <w:rPr>
          <w:sz w:val="24"/>
          <w:szCs w:val="24"/>
        </w:rPr>
        <w:t>Keski-kirjastot ovat järjestäneet t</w:t>
      </w:r>
      <w:r w:rsidR="005C7CCB">
        <w:rPr>
          <w:sz w:val="24"/>
          <w:szCs w:val="24"/>
        </w:rPr>
        <w:t>iimimatk</w:t>
      </w:r>
      <w:r>
        <w:rPr>
          <w:sz w:val="24"/>
          <w:szCs w:val="24"/>
        </w:rPr>
        <w:t>oja eri työpisteisiin</w:t>
      </w:r>
      <w:r w:rsidR="00FB16FC">
        <w:rPr>
          <w:sz w:val="24"/>
          <w:szCs w:val="24"/>
        </w:rPr>
        <w:t>: T</w:t>
      </w:r>
      <w:r w:rsidR="005C7CCB">
        <w:rPr>
          <w:sz w:val="24"/>
          <w:szCs w:val="24"/>
        </w:rPr>
        <w:t>yöryhmä vierailee eri kirjastoissa ja juttelee tiimin tehtäviin liittyvistä asioista.</w:t>
      </w:r>
      <w:r w:rsidR="00FB16FC">
        <w:rPr>
          <w:sz w:val="24"/>
          <w:szCs w:val="24"/>
        </w:rPr>
        <w:t xml:space="preserve"> Nämä on koettu todella hyviksi ja hedelmällisiksi vierailuiksi. Voisiko näitä hyödyntää ESA-tiimin kesken?</w:t>
      </w:r>
    </w:p>
    <w:p w14:paraId="76245008" w14:textId="319EF306" w:rsidR="002C577C" w:rsidRDefault="002C577C" w:rsidP="00680C30">
      <w:pPr>
        <w:pStyle w:val="Eivli"/>
        <w:ind w:left="1304"/>
        <w:rPr>
          <w:sz w:val="24"/>
          <w:szCs w:val="24"/>
        </w:rPr>
      </w:pPr>
    </w:p>
    <w:p w14:paraId="39DE0C57" w14:textId="0AAF9570" w:rsidR="00A373BD" w:rsidRDefault="00A373BD" w:rsidP="00680C30">
      <w:pPr>
        <w:pStyle w:val="Eivli"/>
        <w:ind w:left="1304"/>
        <w:rPr>
          <w:sz w:val="24"/>
          <w:szCs w:val="24"/>
        </w:rPr>
      </w:pPr>
      <w:r w:rsidRPr="00FC13E1">
        <w:rPr>
          <w:sz w:val="24"/>
          <w:szCs w:val="24"/>
        </w:rPr>
        <w:t>ESA-tiimin livetapaaminen 24.10.</w:t>
      </w:r>
      <w:r w:rsidR="001D6E92">
        <w:rPr>
          <w:sz w:val="24"/>
          <w:szCs w:val="24"/>
        </w:rPr>
        <w:t xml:space="preserve"> </w:t>
      </w:r>
      <w:r w:rsidRPr="00FC13E1">
        <w:rPr>
          <w:sz w:val="24"/>
          <w:szCs w:val="24"/>
        </w:rPr>
        <w:t xml:space="preserve">Kortepohjan kirjastossa? Jarkko selvittää </w:t>
      </w:r>
      <w:bookmarkStart w:id="0" w:name="_GoBack"/>
      <w:bookmarkEnd w:id="0"/>
      <w:r w:rsidRPr="00FC13E1">
        <w:rPr>
          <w:sz w:val="24"/>
          <w:szCs w:val="24"/>
        </w:rPr>
        <w:t>vierailumahdollisuutta.</w:t>
      </w:r>
    </w:p>
    <w:p w14:paraId="525C1503" w14:textId="7A4BE307" w:rsidR="00A373BD" w:rsidRDefault="00A373BD" w:rsidP="00695FE4">
      <w:pPr>
        <w:pStyle w:val="Eivli"/>
        <w:rPr>
          <w:sz w:val="24"/>
          <w:szCs w:val="24"/>
        </w:rPr>
      </w:pPr>
    </w:p>
    <w:p w14:paraId="4C516D6B" w14:textId="77777777" w:rsidR="00695FE4" w:rsidRPr="00FC13E1" w:rsidRDefault="00695FE4" w:rsidP="00695FE4">
      <w:pPr>
        <w:pStyle w:val="Eivli"/>
        <w:rPr>
          <w:sz w:val="24"/>
          <w:szCs w:val="24"/>
        </w:rPr>
      </w:pPr>
    </w:p>
    <w:p w14:paraId="4CF993EF" w14:textId="7EC6A3DC" w:rsidR="002C577C" w:rsidRPr="00FC13E1" w:rsidRDefault="002C577C" w:rsidP="002C577C">
      <w:pPr>
        <w:pStyle w:val="Otsikko2"/>
        <w:rPr>
          <w:rFonts w:ascii="Arial" w:hAnsi="Arial" w:cs="Arial"/>
        </w:rPr>
      </w:pPr>
      <w:r w:rsidRPr="00FC13E1">
        <w:rPr>
          <w:rFonts w:ascii="Arial" w:hAnsi="Arial" w:cs="Arial"/>
        </w:rPr>
        <w:t>4. Seuraava kokous</w:t>
      </w:r>
    </w:p>
    <w:p w14:paraId="22FE4AFB" w14:textId="1234BCDD" w:rsidR="00C03EE1" w:rsidRPr="00FC13E1" w:rsidRDefault="00E60EB9" w:rsidP="00C03EE1">
      <w:pPr>
        <w:pStyle w:val="Eivli"/>
        <w:ind w:left="1304"/>
        <w:rPr>
          <w:sz w:val="24"/>
          <w:szCs w:val="24"/>
        </w:rPr>
      </w:pPr>
      <w:r>
        <w:rPr>
          <w:sz w:val="24"/>
          <w:szCs w:val="24"/>
        </w:rPr>
        <w:br/>
      </w:r>
      <w:r w:rsidR="001E0798" w:rsidRPr="00FC13E1">
        <w:rPr>
          <w:sz w:val="24"/>
          <w:szCs w:val="24"/>
        </w:rPr>
        <w:t xml:space="preserve">Seuraava kokous </w:t>
      </w:r>
      <w:r w:rsidR="00A1083B">
        <w:rPr>
          <w:sz w:val="24"/>
          <w:szCs w:val="24"/>
        </w:rPr>
        <w:t>24.10</w:t>
      </w:r>
      <w:r w:rsidR="001E0798" w:rsidRPr="00FC13E1">
        <w:rPr>
          <w:sz w:val="24"/>
          <w:szCs w:val="24"/>
        </w:rPr>
        <w:t>. klo 12-14</w:t>
      </w:r>
    </w:p>
    <w:p w14:paraId="502F173E" w14:textId="14D5D68A" w:rsidR="001E0798" w:rsidRPr="00FC13E1" w:rsidRDefault="001E0798" w:rsidP="00C03EE1">
      <w:pPr>
        <w:pStyle w:val="Eivli"/>
        <w:ind w:left="1304"/>
        <w:rPr>
          <w:sz w:val="24"/>
          <w:szCs w:val="24"/>
        </w:rPr>
      </w:pPr>
      <w:r w:rsidRPr="00FC13E1">
        <w:rPr>
          <w:sz w:val="24"/>
          <w:szCs w:val="24"/>
        </w:rPr>
        <w:br/>
      </w:r>
    </w:p>
    <w:sectPr w:rsidR="001E0798" w:rsidRPr="00FC13E1" w:rsidSect="005713A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07D6" w14:textId="77777777" w:rsidR="0042080B" w:rsidRDefault="0042080B" w:rsidP="00C92B97">
      <w:pPr>
        <w:spacing w:after="0" w:line="240" w:lineRule="auto"/>
      </w:pPr>
      <w:r>
        <w:separator/>
      </w:r>
    </w:p>
  </w:endnote>
  <w:endnote w:type="continuationSeparator" w:id="0">
    <w:p w14:paraId="3E42E2B2" w14:textId="77777777" w:rsidR="0042080B" w:rsidRDefault="0042080B" w:rsidP="00C92B97">
      <w:pPr>
        <w:spacing w:after="0" w:line="240" w:lineRule="auto"/>
      </w:pPr>
      <w:r>
        <w:continuationSeparator/>
      </w:r>
    </w:p>
  </w:endnote>
  <w:endnote w:type="continuationNotice" w:id="1">
    <w:p w14:paraId="34CC286B" w14:textId="77777777" w:rsidR="0042080B" w:rsidRDefault="00420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B52A"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CBF3"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55D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F50C" w14:textId="77777777" w:rsidR="0042080B" w:rsidRDefault="0042080B" w:rsidP="00C92B97">
      <w:pPr>
        <w:spacing w:after="0" w:line="240" w:lineRule="auto"/>
      </w:pPr>
      <w:r>
        <w:separator/>
      </w:r>
    </w:p>
  </w:footnote>
  <w:footnote w:type="continuationSeparator" w:id="0">
    <w:p w14:paraId="3F76DE22" w14:textId="77777777" w:rsidR="0042080B" w:rsidRDefault="0042080B" w:rsidP="00C92B97">
      <w:pPr>
        <w:spacing w:after="0" w:line="240" w:lineRule="auto"/>
      </w:pPr>
      <w:r>
        <w:continuationSeparator/>
      </w:r>
    </w:p>
  </w:footnote>
  <w:footnote w:type="continuationNotice" w:id="1">
    <w:p w14:paraId="4FD40319" w14:textId="77777777" w:rsidR="0042080B" w:rsidRDefault="00420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E8C4"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9700"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6995"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F9D"/>
    <w:multiLevelType w:val="hybridMultilevel"/>
    <w:tmpl w:val="6734D3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6F7A90"/>
    <w:multiLevelType w:val="hybridMultilevel"/>
    <w:tmpl w:val="379E313A"/>
    <w:lvl w:ilvl="0" w:tplc="68087D4C">
      <w:numFmt w:val="bullet"/>
      <w:lvlText w:val="-"/>
      <w:lvlJc w:val="left"/>
      <w:pPr>
        <w:ind w:left="720" w:hanging="360"/>
      </w:pPr>
      <w:rPr>
        <w:rFonts w:ascii="Arial" w:eastAsia="Times New Roman" w:hAnsi="Arial" w:cs="Arial"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373FDD"/>
    <w:multiLevelType w:val="hybridMultilevel"/>
    <w:tmpl w:val="D5D8386A"/>
    <w:lvl w:ilvl="0" w:tplc="D272F238">
      <w:start w:val="1"/>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6616EAE"/>
    <w:multiLevelType w:val="hybridMultilevel"/>
    <w:tmpl w:val="36442BDE"/>
    <w:lvl w:ilvl="0" w:tplc="9B5C9CC8">
      <w:start w:val="2"/>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47596AB7"/>
    <w:multiLevelType w:val="hybridMultilevel"/>
    <w:tmpl w:val="8A1E42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BC64262"/>
    <w:multiLevelType w:val="hybridMultilevel"/>
    <w:tmpl w:val="E1D439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6955262E"/>
    <w:multiLevelType w:val="hybridMultilevel"/>
    <w:tmpl w:val="E3B88F56"/>
    <w:lvl w:ilvl="0" w:tplc="0428E2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B7254A8"/>
    <w:multiLevelType w:val="hybridMultilevel"/>
    <w:tmpl w:val="E9B0AC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B3628F7"/>
    <w:multiLevelType w:val="hybridMultilevel"/>
    <w:tmpl w:val="97C636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CFA4769"/>
    <w:multiLevelType w:val="hybridMultilevel"/>
    <w:tmpl w:val="B0040B1A"/>
    <w:lvl w:ilvl="0" w:tplc="CF187B74">
      <w:start w:val="2"/>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7FC8611D"/>
    <w:multiLevelType w:val="hybridMultilevel"/>
    <w:tmpl w:val="3F66954A"/>
    <w:lvl w:ilvl="0" w:tplc="0B2ABB76">
      <w:start w:val="3"/>
      <w:numFmt w:val="bullet"/>
      <w:lvlText w:val="-"/>
      <w:lvlJc w:val="left"/>
      <w:pPr>
        <w:ind w:left="1440" w:hanging="360"/>
      </w:pPr>
      <w:rPr>
        <w:rFonts w:ascii="Arial" w:eastAsia="Calibri" w:hAnsi="Arial" w:cs="Aria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proofState w:spelling="clean" w:grammar="clean"/>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23"/>
    <w:rsid w:val="0001488F"/>
    <w:rsid w:val="00023E61"/>
    <w:rsid w:val="0003670E"/>
    <w:rsid w:val="00042049"/>
    <w:rsid w:val="00046B9B"/>
    <w:rsid w:val="00052668"/>
    <w:rsid w:val="00052A9B"/>
    <w:rsid w:val="0005402E"/>
    <w:rsid w:val="00056B63"/>
    <w:rsid w:val="000731B6"/>
    <w:rsid w:val="000814A6"/>
    <w:rsid w:val="00090D0B"/>
    <w:rsid w:val="0009566C"/>
    <w:rsid w:val="000A1202"/>
    <w:rsid w:val="000A7B9E"/>
    <w:rsid w:val="000B0784"/>
    <w:rsid w:val="000B60A2"/>
    <w:rsid w:val="000C37CA"/>
    <w:rsid w:val="000D0222"/>
    <w:rsid w:val="000D1BE8"/>
    <w:rsid w:val="000D4229"/>
    <w:rsid w:val="000D4419"/>
    <w:rsid w:val="000E436B"/>
    <w:rsid w:val="000E6782"/>
    <w:rsid w:val="00100837"/>
    <w:rsid w:val="00107574"/>
    <w:rsid w:val="001305A5"/>
    <w:rsid w:val="00133EBB"/>
    <w:rsid w:val="00133FC2"/>
    <w:rsid w:val="00135D4D"/>
    <w:rsid w:val="00142A5E"/>
    <w:rsid w:val="0016677A"/>
    <w:rsid w:val="00187E13"/>
    <w:rsid w:val="001905DC"/>
    <w:rsid w:val="001930E8"/>
    <w:rsid w:val="00193B20"/>
    <w:rsid w:val="001A166B"/>
    <w:rsid w:val="001B49BB"/>
    <w:rsid w:val="001B6F80"/>
    <w:rsid w:val="001D0FCC"/>
    <w:rsid w:val="001D19A9"/>
    <w:rsid w:val="001D249F"/>
    <w:rsid w:val="001D30FC"/>
    <w:rsid w:val="001D6E92"/>
    <w:rsid w:val="001E0798"/>
    <w:rsid w:val="001E71F2"/>
    <w:rsid w:val="001E77E1"/>
    <w:rsid w:val="001F5CC8"/>
    <w:rsid w:val="0020329F"/>
    <w:rsid w:val="00217174"/>
    <w:rsid w:val="00223881"/>
    <w:rsid w:val="0024544E"/>
    <w:rsid w:val="002528E9"/>
    <w:rsid w:val="00253819"/>
    <w:rsid w:val="002565C8"/>
    <w:rsid w:val="002609C4"/>
    <w:rsid w:val="002663FE"/>
    <w:rsid w:val="00271593"/>
    <w:rsid w:val="00272758"/>
    <w:rsid w:val="00273927"/>
    <w:rsid w:val="00281B86"/>
    <w:rsid w:val="002857DD"/>
    <w:rsid w:val="00287056"/>
    <w:rsid w:val="00292D1E"/>
    <w:rsid w:val="002A6013"/>
    <w:rsid w:val="002B0AA2"/>
    <w:rsid w:val="002B1137"/>
    <w:rsid w:val="002B6243"/>
    <w:rsid w:val="002C577C"/>
    <w:rsid w:val="002D2195"/>
    <w:rsid w:val="002E261A"/>
    <w:rsid w:val="002E5BD0"/>
    <w:rsid w:val="002E7FFB"/>
    <w:rsid w:val="002F3897"/>
    <w:rsid w:val="0032096C"/>
    <w:rsid w:val="00321A7A"/>
    <w:rsid w:val="0032564C"/>
    <w:rsid w:val="00337696"/>
    <w:rsid w:val="00344C6D"/>
    <w:rsid w:val="00344E98"/>
    <w:rsid w:val="00360DFF"/>
    <w:rsid w:val="003669A9"/>
    <w:rsid w:val="003745F4"/>
    <w:rsid w:val="00382932"/>
    <w:rsid w:val="00387246"/>
    <w:rsid w:val="00387648"/>
    <w:rsid w:val="00393887"/>
    <w:rsid w:val="003938C6"/>
    <w:rsid w:val="003B75B1"/>
    <w:rsid w:val="003D37AB"/>
    <w:rsid w:val="003D751A"/>
    <w:rsid w:val="003E2369"/>
    <w:rsid w:val="003F3791"/>
    <w:rsid w:val="00400BBF"/>
    <w:rsid w:val="00402C9E"/>
    <w:rsid w:val="0042080B"/>
    <w:rsid w:val="00420EA7"/>
    <w:rsid w:val="0042642B"/>
    <w:rsid w:val="0043050F"/>
    <w:rsid w:val="0043750F"/>
    <w:rsid w:val="00437A3C"/>
    <w:rsid w:val="0044288B"/>
    <w:rsid w:val="00446DD0"/>
    <w:rsid w:val="004515F6"/>
    <w:rsid w:val="00453344"/>
    <w:rsid w:val="00456AA6"/>
    <w:rsid w:val="00460A34"/>
    <w:rsid w:val="00463B91"/>
    <w:rsid w:val="00467562"/>
    <w:rsid w:val="004702B0"/>
    <w:rsid w:val="004820D7"/>
    <w:rsid w:val="00483954"/>
    <w:rsid w:val="00486CDC"/>
    <w:rsid w:val="0048747F"/>
    <w:rsid w:val="00493607"/>
    <w:rsid w:val="004B7DFE"/>
    <w:rsid w:val="004C2D57"/>
    <w:rsid w:val="004C3AC9"/>
    <w:rsid w:val="004C5D5F"/>
    <w:rsid w:val="004D06F6"/>
    <w:rsid w:val="004D6FA3"/>
    <w:rsid w:val="004F4BD7"/>
    <w:rsid w:val="00501460"/>
    <w:rsid w:val="00501CE3"/>
    <w:rsid w:val="00513C5C"/>
    <w:rsid w:val="00521A1B"/>
    <w:rsid w:val="00534630"/>
    <w:rsid w:val="00540DF3"/>
    <w:rsid w:val="005434ED"/>
    <w:rsid w:val="00543E2C"/>
    <w:rsid w:val="005524D8"/>
    <w:rsid w:val="00563CF1"/>
    <w:rsid w:val="0056678F"/>
    <w:rsid w:val="0057011C"/>
    <w:rsid w:val="005713A9"/>
    <w:rsid w:val="005728C7"/>
    <w:rsid w:val="00583317"/>
    <w:rsid w:val="005B72E6"/>
    <w:rsid w:val="005C0747"/>
    <w:rsid w:val="005C3708"/>
    <w:rsid w:val="005C4E6D"/>
    <w:rsid w:val="005C7CCB"/>
    <w:rsid w:val="005E5D08"/>
    <w:rsid w:val="006035D8"/>
    <w:rsid w:val="00614392"/>
    <w:rsid w:val="0063542F"/>
    <w:rsid w:val="0064022B"/>
    <w:rsid w:val="0064211F"/>
    <w:rsid w:val="00643B66"/>
    <w:rsid w:val="006579D7"/>
    <w:rsid w:val="006806E0"/>
    <w:rsid w:val="00680C30"/>
    <w:rsid w:val="0068657A"/>
    <w:rsid w:val="00693BA1"/>
    <w:rsid w:val="006947C7"/>
    <w:rsid w:val="00695FE4"/>
    <w:rsid w:val="0069623A"/>
    <w:rsid w:val="006A5EFF"/>
    <w:rsid w:val="006B1954"/>
    <w:rsid w:val="006B57BA"/>
    <w:rsid w:val="006C2089"/>
    <w:rsid w:val="006C43C0"/>
    <w:rsid w:val="006C4950"/>
    <w:rsid w:val="006C7506"/>
    <w:rsid w:val="006D431A"/>
    <w:rsid w:val="006D56EB"/>
    <w:rsid w:val="006D69E2"/>
    <w:rsid w:val="006D7705"/>
    <w:rsid w:val="00700383"/>
    <w:rsid w:val="00703FE2"/>
    <w:rsid w:val="007058B4"/>
    <w:rsid w:val="00713C50"/>
    <w:rsid w:val="00732DA0"/>
    <w:rsid w:val="00744F0D"/>
    <w:rsid w:val="00751C6C"/>
    <w:rsid w:val="00757C90"/>
    <w:rsid w:val="00760C65"/>
    <w:rsid w:val="00765D23"/>
    <w:rsid w:val="00780515"/>
    <w:rsid w:val="0078579B"/>
    <w:rsid w:val="00786B01"/>
    <w:rsid w:val="00791E44"/>
    <w:rsid w:val="00796D9F"/>
    <w:rsid w:val="007A2243"/>
    <w:rsid w:val="007A7697"/>
    <w:rsid w:val="007C57DB"/>
    <w:rsid w:val="007D2E99"/>
    <w:rsid w:val="007F51C9"/>
    <w:rsid w:val="00802BBA"/>
    <w:rsid w:val="00814B14"/>
    <w:rsid w:val="00831C5E"/>
    <w:rsid w:val="008368F4"/>
    <w:rsid w:val="0084399C"/>
    <w:rsid w:val="008501AF"/>
    <w:rsid w:val="0085599E"/>
    <w:rsid w:val="00867798"/>
    <w:rsid w:val="00867BC8"/>
    <w:rsid w:val="0088315C"/>
    <w:rsid w:val="00885942"/>
    <w:rsid w:val="00886995"/>
    <w:rsid w:val="00890BE3"/>
    <w:rsid w:val="00891E73"/>
    <w:rsid w:val="0089473A"/>
    <w:rsid w:val="008A1336"/>
    <w:rsid w:val="008A556E"/>
    <w:rsid w:val="008A6E84"/>
    <w:rsid w:val="008B0EA6"/>
    <w:rsid w:val="008B24CD"/>
    <w:rsid w:val="008C0BC0"/>
    <w:rsid w:val="008C22AB"/>
    <w:rsid w:val="008C5941"/>
    <w:rsid w:val="008D0557"/>
    <w:rsid w:val="008D2F30"/>
    <w:rsid w:val="008E7F0B"/>
    <w:rsid w:val="008F3BC2"/>
    <w:rsid w:val="008F75FC"/>
    <w:rsid w:val="00903AB4"/>
    <w:rsid w:val="009241AE"/>
    <w:rsid w:val="009276A4"/>
    <w:rsid w:val="00927909"/>
    <w:rsid w:val="009358AF"/>
    <w:rsid w:val="009445BB"/>
    <w:rsid w:val="00947C96"/>
    <w:rsid w:val="009507DB"/>
    <w:rsid w:val="0095456C"/>
    <w:rsid w:val="00970E90"/>
    <w:rsid w:val="00981F74"/>
    <w:rsid w:val="009907AE"/>
    <w:rsid w:val="00991B1B"/>
    <w:rsid w:val="009A7073"/>
    <w:rsid w:val="009B67A5"/>
    <w:rsid w:val="009C11CD"/>
    <w:rsid w:val="009C4A02"/>
    <w:rsid w:val="009C5F18"/>
    <w:rsid w:val="009D41ED"/>
    <w:rsid w:val="009E3474"/>
    <w:rsid w:val="009F343B"/>
    <w:rsid w:val="00A02513"/>
    <w:rsid w:val="00A04D1C"/>
    <w:rsid w:val="00A06E32"/>
    <w:rsid w:val="00A1083B"/>
    <w:rsid w:val="00A162E8"/>
    <w:rsid w:val="00A17FF6"/>
    <w:rsid w:val="00A23810"/>
    <w:rsid w:val="00A252CE"/>
    <w:rsid w:val="00A373BD"/>
    <w:rsid w:val="00A42324"/>
    <w:rsid w:val="00A440E8"/>
    <w:rsid w:val="00A51F4B"/>
    <w:rsid w:val="00A64757"/>
    <w:rsid w:val="00A77459"/>
    <w:rsid w:val="00A80F43"/>
    <w:rsid w:val="00A9277C"/>
    <w:rsid w:val="00AA19A8"/>
    <w:rsid w:val="00AA5C22"/>
    <w:rsid w:val="00AA5DF3"/>
    <w:rsid w:val="00AA63B8"/>
    <w:rsid w:val="00AA69AC"/>
    <w:rsid w:val="00AB2FCF"/>
    <w:rsid w:val="00AC2722"/>
    <w:rsid w:val="00AD4D84"/>
    <w:rsid w:val="00AD4EDD"/>
    <w:rsid w:val="00AD56B9"/>
    <w:rsid w:val="00AE35C0"/>
    <w:rsid w:val="00AE6B12"/>
    <w:rsid w:val="00AF049E"/>
    <w:rsid w:val="00B1333C"/>
    <w:rsid w:val="00B22ADC"/>
    <w:rsid w:val="00B32F89"/>
    <w:rsid w:val="00B41ECF"/>
    <w:rsid w:val="00B507D9"/>
    <w:rsid w:val="00B52BE9"/>
    <w:rsid w:val="00B61B3D"/>
    <w:rsid w:val="00B7261E"/>
    <w:rsid w:val="00B806EC"/>
    <w:rsid w:val="00B85351"/>
    <w:rsid w:val="00B963C1"/>
    <w:rsid w:val="00B96566"/>
    <w:rsid w:val="00BA33D1"/>
    <w:rsid w:val="00BA37A2"/>
    <w:rsid w:val="00BB6541"/>
    <w:rsid w:val="00BB6D20"/>
    <w:rsid w:val="00BD395E"/>
    <w:rsid w:val="00BD3C4B"/>
    <w:rsid w:val="00BD553E"/>
    <w:rsid w:val="00BE212A"/>
    <w:rsid w:val="00BE3428"/>
    <w:rsid w:val="00C00EA9"/>
    <w:rsid w:val="00C03EE1"/>
    <w:rsid w:val="00C131CB"/>
    <w:rsid w:val="00C149FF"/>
    <w:rsid w:val="00C24BB2"/>
    <w:rsid w:val="00C32C25"/>
    <w:rsid w:val="00C42389"/>
    <w:rsid w:val="00C4340C"/>
    <w:rsid w:val="00C661B5"/>
    <w:rsid w:val="00C92B97"/>
    <w:rsid w:val="00CB15A0"/>
    <w:rsid w:val="00CB3F6F"/>
    <w:rsid w:val="00CC656B"/>
    <w:rsid w:val="00CE2A28"/>
    <w:rsid w:val="00CF7A00"/>
    <w:rsid w:val="00D06141"/>
    <w:rsid w:val="00D11BF9"/>
    <w:rsid w:val="00D20C84"/>
    <w:rsid w:val="00D22C14"/>
    <w:rsid w:val="00D37C80"/>
    <w:rsid w:val="00D414D5"/>
    <w:rsid w:val="00D43240"/>
    <w:rsid w:val="00D472A4"/>
    <w:rsid w:val="00D532C7"/>
    <w:rsid w:val="00D66918"/>
    <w:rsid w:val="00D66D06"/>
    <w:rsid w:val="00D84820"/>
    <w:rsid w:val="00D930B7"/>
    <w:rsid w:val="00D93A7D"/>
    <w:rsid w:val="00D96B43"/>
    <w:rsid w:val="00D97A90"/>
    <w:rsid w:val="00DA47AD"/>
    <w:rsid w:val="00DC075F"/>
    <w:rsid w:val="00DC4CA0"/>
    <w:rsid w:val="00DC7955"/>
    <w:rsid w:val="00DC7B7D"/>
    <w:rsid w:val="00DD15B8"/>
    <w:rsid w:val="00DD596A"/>
    <w:rsid w:val="00DE02A3"/>
    <w:rsid w:val="00DE5681"/>
    <w:rsid w:val="00E1689A"/>
    <w:rsid w:val="00E21B38"/>
    <w:rsid w:val="00E21EE0"/>
    <w:rsid w:val="00E33E8D"/>
    <w:rsid w:val="00E3672F"/>
    <w:rsid w:val="00E444F4"/>
    <w:rsid w:val="00E44FE8"/>
    <w:rsid w:val="00E46FB9"/>
    <w:rsid w:val="00E541A5"/>
    <w:rsid w:val="00E60EB9"/>
    <w:rsid w:val="00E67126"/>
    <w:rsid w:val="00E73BF8"/>
    <w:rsid w:val="00E83257"/>
    <w:rsid w:val="00E872C3"/>
    <w:rsid w:val="00E92BB7"/>
    <w:rsid w:val="00E955BE"/>
    <w:rsid w:val="00E96254"/>
    <w:rsid w:val="00EA003D"/>
    <w:rsid w:val="00EA409C"/>
    <w:rsid w:val="00EB1772"/>
    <w:rsid w:val="00EC157D"/>
    <w:rsid w:val="00ED1140"/>
    <w:rsid w:val="00ED3BCD"/>
    <w:rsid w:val="00ED4F9B"/>
    <w:rsid w:val="00EE4606"/>
    <w:rsid w:val="00EE671C"/>
    <w:rsid w:val="00EF39EF"/>
    <w:rsid w:val="00EF6144"/>
    <w:rsid w:val="00F05144"/>
    <w:rsid w:val="00F2175B"/>
    <w:rsid w:val="00F32E75"/>
    <w:rsid w:val="00F340CC"/>
    <w:rsid w:val="00F4181A"/>
    <w:rsid w:val="00F4365A"/>
    <w:rsid w:val="00F60B7F"/>
    <w:rsid w:val="00F67BE9"/>
    <w:rsid w:val="00F7396C"/>
    <w:rsid w:val="00F818C4"/>
    <w:rsid w:val="00FA64F0"/>
    <w:rsid w:val="00FB16FC"/>
    <w:rsid w:val="00FC13E1"/>
    <w:rsid w:val="00FD2A3C"/>
    <w:rsid w:val="00FE11F2"/>
    <w:rsid w:val="00FF0B68"/>
    <w:rsid w:val="00FF5F3B"/>
    <w:rsid w:val="00FF79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E10A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style>
  <w:style w:type="paragraph" w:styleId="Otsikko1">
    <w:name w:val="heading 1"/>
    <w:basedOn w:val="Normaali"/>
    <w:next w:val="Normaali"/>
    <w:link w:val="Otsikko1Char"/>
    <w:uiPriority w:val="9"/>
    <w:qFormat/>
    <w:rsid w:val="00765D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63B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NormaaliWWW">
    <w:name w:val="Normal (Web)"/>
    <w:basedOn w:val="Normaali"/>
    <w:uiPriority w:val="99"/>
    <w:semiHidden/>
    <w:unhideWhenUsed/>
    <w:rsid w:val="00765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765D23"/>
    <w:rPr>
      <w:color w:val="0000FF"/>
      <w:u w:val="single"/>
    </w:rPr>
  </w:style>
  <w:style w:type="character" w:customStyle="1" w:styleId="Otsikko1Char">
    <w:name w:val="Otsikko 1 Char"/>
    <w:basedOn w:val="Kappaleenoletusfontti"/>
    <w:link w:val="Otsikko1"/>
    <w:uiPriority w:val="9"/>
    <w:rsid w:val="00765D23"/>
    <w:rPr>
      <w:rFonts w:asciiTheme="majorHAnsi" w:eastAsiaTheme="majorEastAsia" w:hAnsiTheme="majorHAnsi" w:cstheme="majorBidi"/>
      <w:color w:val="365F91" w:themeColor="accent1" w:themeShade="BF"/>
      <w:sz w:val="32"/>
      <w:szCs w:val="32"/>
    </w:rPr>
  </w:style>
  <w:style w:type="paragraph" w:styleId="Eivli">
    <w:name w:val="No Spacing"/>
    <w:uiPriority w:val="1"/>
    <w:qFormat/>
    <w:rsid w:val="00400BBF"/>
  </w:style>
  <w:style w:type="character" w:styleId="AvattuHyperlinkki">
    <w:name w:val="FollowedHyperlink"/>
    <w:basedOn w:val="Kappaleenoletusfontti"/>
    <w:uiPriority w:val="99"/>
    <w:semiHidden/>
    <w:unhideWhenUsed/>
    <w:rsid w:val="00543E2C"/>
    <w:rPr>
      <w:color w:val="800080" w:themeColor="followedHyperlink"/>
      <w:u w:val="single"/>
    </w:rPr>
  </w:style>
  <w:style w:type="character" w:customStyle="1" w:styleId="Ratkaisematonmaininta1">
    <w:name w:val="Ratkaisematon maininta1"/>
    <w:basedOn w:val="Kappaleenoletusfontti"/>
    <w:uiPriority w:val="99"/>
    <w:semiHidden/>
    <w:unhideWhenUsed/>
    <w:rsid w:val="00A77459"/>
    <w:rPr>
      <w:color w:val="605E5C"/>
      <w:shd w:val="clear" w:color="auto" w:fill="E1DFDD"/>
    </w:rPr>
  </w:style>
  <w:style w:type="paragraph" w:styleId="Otsikko">
    <w:name w:val="Title"/>
    <w:basedOn w:val="Normaali"/>
    <w:next w:val="Normaali"/>
    <w:link w:val="OtsikkoChar"/>
    <w:uiPriority w:val="10"/>
    <w:qFormat/>
    <w:rsid w:val="00AB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B2FCF"/>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463B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1339">
      <w:bodyDiv w:val="1"/>
      <w:marLeft w:val="0"/>
      <w:marRight w:val="0"/>
      <w:marTop w:val="0"/>
      <w:marBottom w:val="0"/>
      <w:divBdr>
        <w:top w:val="none" w:sz="0" w:space="0" w:color="auto"/>
        <w:left w:val="none" w:sz="0" w:space="0" w:color="auto"/>
        <w:bottom w:val="none" w:sz="0" w:space="0" w:color="auto"/>
        <w:right w:val="none" w:sz="0" w:space="0" w:color="auto"/>
      </w:divBdr>
    </w:div>
    <w:div w:id="277492898">
      <w:bodyDiv w:val="1"/>
      <w:marLeft w:val="0"/>
      <w:marRight w:val="0"/>
      <w:marTop w:val="0"/>
      <w:marBottom w:val="0"/>
      <w:divBdr>
        <w:top w:val="none" w:sz="0" w:space="0" w:color="auto"/>
        <w:left w:val="none" w:sz="0" w:space="0" w:color="auto"/>
        <w:bottom w:val="none" w:sz="0" w:space="0" w:color="auto"/>
        <w:right w:val="none" w:sz="0" w:space="0" w:color="auto"/>
      </w:divBdr>
      <w:divsChild>
        <w:div w:id="246312461">
          <w:marLeft w:val="0"/>
          <w:marRight w:val="0"/>
          <w:marTop w:val="0"/>
          <w:marBottom w:val="0"/>
          <w:divBdr>
            <w:top w:val="none" w:sz="0" w:space="0" w:color="auto"/>
            <w:left w:val="none" w:sz="0" w:space="0" w:color="auto"/>
            <w:bottom w:val="none" w:sz="0" w:space="0" w:color="auto"/>
            <w:right w:val="none" w:sz="0" w:space="0" w:color="auto"/>
          </w:divBdr>
        </w:div>
      </w:divsChild>
    </w:div>
    <w:div w:id="342321014">
      <w:bodyDiv w:val="1"/>
      <w:marLeft w:val="0"/>
      <w:marRight w:val="0"/>
      <w:marTop w:val="0"/>
      <w:marBottom w:val="0"/>
      <w:divBdr>
        <w:top w:val="none" w:sz="0" w:space="0" w:color="auto"/>
        <w:left w:val="none" w:sz="0" w:space="0" w:color="auto"/>
        <w:bottom w:val="none" w:sz="0" w:space="0" w:color="auto"/>
        <w:right w:val="none" w:sz="0" w:space="0" w:color="auto"/>
      </w:divBdr>
      <w:divsChild>
        <w:div w:id="137503383">
          <w:marLeft w:val="0"/>
          <w:marRight w:val="0"/>
          <w:marTop w:val="0"/>
          <w:marBottom w:val="0"/>
          <w:divBdr>
            <w:top w:val="none" w:sz="0" w:space="0" w:color="auto"/>
            <w:left w:val="none" w:sz="0" w:space="0" w:color="auto"/>
            <w:bottom w:val="none" w:sz="0" w:space="0" w:color="auto"/>
            <w:right w:val="none" w:sz="0" w:space="0" w:color="auto"/>
          </w:divBdr>
        </w:div>
      </w:divsChild>
    </w:div>
    <w:div w:id="386490249">
      <w:bodyDiv w:val="1"/>
      <w:marLeft w:val="0"/>
      <w:marRight w:val="0"/>
      <w:marTop w:val="0"/>
      <w:marBottom w:val="0"/>
      <w:divBdr>
        <w:top w:val="none" w:sz="0" w:space="0" w:color="auto"/>
        <w:left w:val="none" w:sz="0" w:space="0" w:color="auto"/>
        <w:bottom w:val="none" w:sz="0" w:space="0" w:color="auto"/>
        <w:right w:val="none" w:sz="0" w:space="0" w:color="auto"/>
      </w:divBdr>
      <w:divsChild>
        <w:div w:id="1150251927">
          <w:marLeft w:val="0"/>
          <w:marRight w:val="0"/>
          <w:marTop w:val="0"/>
          <w:marBottom w:val="0"/>
          <w:divBdr>
            <w:top w:val="none" w:sz="0" w:space="0" w:color="auto"/>
            <w:left w:val="none" w:sz="0" w:space="0" w:color="auto"/>
            <w:bottom w:val="none" w:sz="0" w:space="0" w:color="auto"/>
            <w:right w:val="none" w:sz="0" w:space="0" w:color="auto"/>
          </w:divBdr>
        </w:div>
      </w:divsChild>
    </w:div>
    <w:div w:id="388921834">
      <w:bodyDiv w:val="1"/>
      <w:marLeft w:val="0"/>
      <w:marRight w:val="0"/>
      <w:marTop w:val="0"/>
      <w:marBottom w:val="0"/>
      <w:divBdr>
        <w:top w:val="none" w:sz="0" w:space="0" w:color="auto"/>
        <w:left w:val="none" w:sz="0" w:space="0" w:color="auto"/>
        <w:bottom w:val="none" w:sz="0" w:space="0" w:color="auto"/>
        <w:right w:val="none" w:sz="0" w:space="0" w:color="auto"/>
      </w:divBdr>
      <w:divsChild>
        <w:div w:id="1250191791">
          <w:marLeft w:val="0"/>
          <w:marRight w:val="0"/>
          <w:marTop w:val="0"/>
          <w:marBottom w:val="0"/>
          <w:divBdr>
            <w:top w:val="none" w:sz="0" w:space="0" w:color="auto"/>
            <w:left w:val="none" w:sz="0" w:space="0" w:color="auto"/>
            <w:bottom w:val="none" w:sz="0" w:space="0" w:color="auto"/>
            <w:right w:val="none" w:sz="0" w:space="0" w:color="auto"/>
          </w:divBdr>
        </w:div>
      </w:divsChild>
    </w:div>
    <w:div w:id="632834273">
      <w:bodyDiv w:val="1"/>
      <w:marLeft w:val="0"/>
      <w:marRight w:val="0"/>
      <w:marTop w:val="0"/>
      <w:marBottom w:val="0"/>
      <w:divBdr>
        <w:top w:val="none" w:sz="0" w:space="0" w:color="auto"/>
        <w:left w:val="none" w:sz="0" w:space="0" w:color="auto"/>
        <w:bottom w:val="none" w:sz="0" w:space="0" w:color="auto"/>
        <w:right w:val="none" w:sz="0" w:space="0" w:color="auto"/>
      </w:divBdr>
    </w:div>
    <w:div w:id="781263738">
      <w:bodyDiv w:val="1"/>
      <w:marLeft w:val="0"/>
      <w:marRight w:val="0"/>
      <w:marTop w:val="0"/>
      <w:marBottom w:val="0"/>
      <w:divBdr>
        <w:top w:val="none" w:sz="0" w:space="0" w:color="auto"/>
        <w:left w:val="none" w:sz="0" w:space="0" w:color="auto"/>
        <w:bottom w:val="none" w:sz="0" w:space="0" w:color="auto"/>
        <w:right w:val="none" w:sz="0" w:space="0" w:color="auto"/>
      </w:divBdr>
      <w:divsChild>
        <w:div w:id="1105423072">
          <w:marLeft w:val="0"/>
          <w:marRight w:val="0"/>
          <w:marTop w:val="0"/>
          <w:marBottom w:val="0"/>
          <w:divBdr>
            <w:top w:val="none" w:sz="0" w:space="0" w:color="auto"/>
            <w:left w:val="none" w:sz="0" w:space="0" w:color="auto"/>
            <w:bottom w:val="none" w:sz="0" w:space="0" w:color="auto"/>
            <w:right w:val="none" w:sz="0" w:space="0" w:color="auto"/>
          </w:divBdr>
        </w:div>
      </w:divsChild>
    </w:div>
    <w:div w:id="1520241686">
      <w:bodyDiv w:val="1"/>
      <w:marLeft w:val="0"/>
      <w:marRight w:val="0"/>
      <w:marTop w:val="0"/>
      <w:marBottom w:val="0"/>
      <w:divBdr>
        <w:top w:val="none" w:sz="0" w:space="0" w:color="auto"/>
        <w:left w:val="none" w:sz="0" w:space="0" w:color="auto"/>
        <w:bottom w:val="none" w:sz="0" w:space="0" w:color="auto"/>
        <w:right w:val="none" w:sz="0" w:space="0" w:color="auto"/>
      </w:divBdr>
      <w:divsChild>
        <w:div w:id="200750616">
          <w:marLeft w:val="0"/>
          <w:marRight w:val="0"/>
          <w:marTop w:val="0"/>
          <w:marBottom w:val="0"/>
          <w:divBdr>
            <w:top w:val="none" w:sz="0" w:space="0" w:color="auto"/>
            <w:left w:val="none" w:sz="0" w:space="0" w:color="auto"/>
            <w:bottom w:val="none" w:sz="0" w:space="0" w:color="auto"/>
            <w:right w:val="none" w:sz="0" w:space="0" w:color="auto"/>
          </w:divBdr>
          <w:divsChild>
            <w:div w:id="80377762">
              <w:marLeft w:val="0"/>
              <w:marRight w:val="0"/>
              <w:marTop w:val="0"/>
              <w:marBottom w:val="0"/>
              <w:divBdr>
                <w:top w:val="none" w:sz="0" w:space="0" w:color="auto"/>
                <w:left w:val="none" w:sz="0" w:space="0" w:color="auto"/>
                <w:bottom w:val="none" w:sz="0" w:space="0" w:color="auto"/>
                <w:right w:val="none" w:sz="0" w:space="0" w:color="auto"/>
              </w:divBdr>
              <w:divsChild>
                <w:div w:id="1249847978">
                  <w:marLeft w:val="0"/>
                  <w:marRight w:val="0"/>
                  <w:marTop w:val="0"/>
                  <w:marBottom w:val="0"/>
                  <w:divBdr>
                    <w:top w:val="none" w:sz="0" w:space="0" w:color="auto"/>
                    <w:left w:val="none" w:sz="0" w:space="0" w:color="auto"/>
                    <w:bottom w:val="none" w:sz="0" w:space="0" w:color="auto"/>
                    <w:right w:val="none" w:sz="0" w:space="0" w:color="auto"/>
                  </w:divBdr>
                  <w:divsChild>
                    <w:div w:id="859701487">
                      <w:marLeft w:val="0"/>
                      <w:marRight w:val="0"/>
                      <w:marTop w:val="0"/>
                      <w:marBottom w:val="0"/>
                      <w:divBdr>
                        <w:top w:val="none" w:sz="0" w:space="0" w:color="auto"/>
                        <w:left w:val="none" w:sz="0" w:space="0" w:color="auto"/>
                        <w:bottom w:val="none" w:sz="0" w:space="0" w:color="auto"/>
                        <w:right w:val="none" w:sz="0" w:space="0" w:color="auto"/>
                      </w:divBdr>
                      <w:divsChild>
                        <w:div w:id="593324317">
                          <w:marLeft w:val="0"/>
                          <w:marRight w:val="0"/>
                          <w:marTop w:val="0"/>
                          <w:marBottom w:val="0"/>
                          <w:divBdr>
                            <w:top w:val="none" w:sz="0" w:space="0" w:color="auto"/>
                            <w:left w:val="none" w:sz="0" w:space="0" w:color="auto"/>
                            <w:bottom w:val="none" w:sz="0" w:space="0" w:color="auto"/>
                            <w:right w:val="none" w:sz="0" w:space="0" w:color="auto"/>
                          </w:divBdr>
                          <w:divsChild>
                            <w:div w:id="1877699679">
                              <w:marLeft w:val="0"/>
                              <w:marRight w:val="0"/>
                              <w:marTop w:val="0"/>
                              <w:marBottom w:val="0"/>
                              <w:divBdr>
                                <w:top w:val="none" w:sz="0" w:space="0" w:color="auto"/>
                                <w:left w:val="none" w:sz="0" w:space="0" w:color="auto"/>
                                <w:bottom w:val="none" w:sz="0" w:space="0" w:color="auto"/>
                                <w:right w:val="none" w:sz="0" w:space="0" w:color="auto"/>
                              </w:divBdr>
                              <w:divsChild>
                                <w:div w:id="14537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63047">
                  <w:marLeft w:val="0"/>
                  <w:marRight w:val="0"/>
                  <w:marTop w:val="0"/>
                  <w:marBottom w:val="0"/>
                  <w:divBdr>
                    <w:top w:val="none" w:sz="0" w:space="0" w:color="auto"/>
                    <w:left w:val="none" w:sz="0" w:space="0" w:color="auto"/>
                    <w:bottom w:val="none" w:sz="0" w:space="0" w:color="auto"/>
                    <w:right w:val="none" w:sz="0" w:space="0" w:color="auto"/>
                  </w:divBdr>
                </w:div>
              </w:divsChild>
            </w:div>
            <w:div w:id="454492874">
              <w:marLeft w:val="0"/>
              <w:marRight w:val="0"/>
              <w:marTop w:val="0"/>
              <w:marBottom w:val="0"/>
              <w:divBdr>
                <w:top w:val="none" w:sz="0" w:space="0" w:color="auto"/>
                <w:left w:val="none" w:sz="0" w:space="0" w:color="auto"/>
                <w:bottom w:val="none" w:sz="0" w:space="0" w:color="auto"/>
                <w:right w:val="none" w:sz="0" w:space="0" w:color="auto"/>
              </w:divBdr>
            </w:div>
            <w:div w:id="1460612628">
              <w:marLeft w:val="0"/>
              <w:marRight w:val="0"/>
              <w:marTop w:val="0"/>
              <w:marBottom w:val="0"/>
              <w:divBdr>
                <w:top w:val="none" w:sz="0" w:space="0" w:color="auto"/>
                <w:left w:val="none" w:sz="0" w:space="0" w:color="auto"/>
                <w:bottom w:val="none" w:sz="0" w:space="0" w:color="auto"/>
                <w:right w:val="none" w:sz="0" w:space="0" w:color="auto"/>
              </w:divBdr>
            </w:div>
            <w:div w:id="2136482934">
              <w:marLeft w:val="0"/>
              <w:marRight w:val="0"/>
              <w:marTop w:val="0"/>
              <w:marBottom w:val="0"/>
              <w:divBdr>
                <w:top w:val="none" w:sz="0" w:space="0" w:color="auto"/>
                <w:left w:val="none" w:sz="0" w:space="0" w:color="auto"/>
                <w:bottom w:val="none" w:sz="0" w:space="0" w:color="auto"/>
                <w:right w:val="none" w:sz="0" w:space="0" w:color="auto"/>
              </w:divBdr>
              <w:divsChild>
                <w:div w:id="213540117">
                  <w:marLeft w:val="0"/>
                  <w:marRight w:val="0"/>
                  <w:marTop w:val="0"/>
                  <w:marBottom w:val="0"/>
                  <w:divBdr>
                    <w:top w:val="none" w:sz="0" w:space="0" w:color="auto"/>
                    <w:left w:val="none" w:sz="0" w:space="0" w:color="auto"/>
                    <w:bottom w:val="none" w:sz="0" w:space="0" w:color="auto"/>
                    <w:right w:val="none" w:sz="0" w:space="0" w:color="auto"/>
                  </w:divBdr>
                  <w:divsChild>
                    <w:div w:id="1726447211">
                      <w:marLeft w:val="0"/>
                      <w:marRight w:val="0"/>
                      <w:marTop w:val="0"/>
                      <w:marBottom w:val="0"/>
                      <w:divBdr>
                        <w:top w:val="none" w:sz="0" w:space="0" w:color="auto"/>
                        <w:left w:val="none" w:sz="0" w:space="0" w:color="auto"/>
                        <w:bottom w:val="none" w:sz="0" w:space="0" w:color="auto"/>
                        <w:right w:val="none" w:sz="0" w:space="0" w:color="auto"/>
                      </w:divBdr>
                      <w:divsChild>
                        <w:div w:id="162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8861">
      <w:bodyDiv w:val="1"/>
      <w:marLeft w:val="0"/>
      <w:marRight w:val="0"/>
      <w:marTop w:val="0"/>
      <w:marBottom w:val="0"/>
      <w:divBdr>
        <w:top w:val="none" w:sz="0" w:space="0" w:color="auto"/>
        <w:left w:val="none" w:sz="0" w:space="0" w:color="auto"/>
        <w:bottom w:val="none" w:sz="0" w:space="0" w:color="auto"/>
        <w:right w:val="none" w:sz="0" w:space="0" w:color="auto"/>
      </w:divBdr>
      <w:divsChild>
        <w:div w:id="625086698">
          <w:marLeft w:val="0"/>
          <w:marRight w:val="0"/>
          <w:marTop w:val="0"/>
          <w:marBottom w:val="0"/>
          <w:divBdr>
            <w:top w:val="none" w:sz="0" w:space="0" w:color="auto"/>
            <w:left w:val="none" w:sz="0" w:space="0" w:color="auto"/>
            <w:bottom w:val="none" w:sz="0" w:space="0" w:color="auto"/>
            <w:right w:val="none" w:sz="0" w:space="0" w:color="auto"/>
          </w:divBdr>
        </w:div>
      </w:divsChild>
    </w:div>
    <w:div w:id="1567031927">
      <w:bodyDiv w:val="1"/>
      <w:marLeft w:val="0"/>
      <w:marRight w:val="0"/>
      <w:marTop w:val="0"/>
      <w:marBottom w:val="0"/>
      <w:divBdr>
        <w:top w:val="none" w:sz="0" w:space="0" w:color="auto"/>
        <w:left w:val="none" w:sz="0" w:space="0" w:color="auto"/>
        <w:bottom w:val="none" w:sz="0" w:space="0" w:color="auto"/>
        <w:right w:val="none" w:sz="0" w:space="0" w:color="auto"/>
      </w:divBdr>
    </w:div>
    <w:div w:id="21108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C1CE-B13F-4E8A-B719-4B2F48419089}">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b4332e2-e9ae-4aee-a36e-785759f97d6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63CFBC-D925-46A4-A9C1-A012658E3D6B}">
  <ds:schemaRefs>
    <ds:schemaRef ds:uri="http://schemas.microsoft.com/sharepoint/v3/contenttype/forms"/>
  </ds:schemaRefs>
</ds:datastoreItem>
</file>

<file path=customXml/itemProps3.xml><?xml version="1.0" encoding="utf-8"?>
<ds:datastoreItem xmlns:ds="http://schemas.openxmlformats.org/officeDocument/2006/customXml" ds:itemID="{374C857B-888B-4E5B-8DB5-9893CF84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1749D-48FF-4F16-93F3-2D973A10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7629</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2022-08-11T07:34:00Z</dcterms:created>
  <dcterms:modified xsi:type="dcterms:W3CDTF">2022-08-18T10:46:00Z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